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870" w:rsidRDefault="0066127A">
      <w:pPr>
        <w:pStyle w:val="1"/>
        <w:spacing w:before="64"/>
        <w:ind w:left="1247" w:right="1085"/>
        <w:jc w:val="center"/>
      </w:pPr>
      <w:r>
        <w:t>СПЕЦИФИКАЦИЯ</w:t>
      </w:r>
    </w:p>
    <w:p w:rsidR="00662870" w:rsidRDefault="0066127A">
      <w:pPr>
        <w:ind w:left="1247" w:right="1085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</w:p>
    <w:p w:rsidR="00662870" w:rsidRDefault="0066127A">
      <w:pPr>
        <w:pStyle w:val="1"/>
        <w:ind w:left="1252" w:right="1085"/>
        <w:jc w:val="center"/>
      </w:pPr>
      <w:r>
        <w:t>для проведения годовой контрольной работы по изобразительному искусству</w:t>
      </w:r>
      <w:r>
        <w:rPr>
          <w:spacing w:val="-5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курс</w:t>
      </w:r>
      <w:r>
        <w:rPr>
          <w:spacing w:val="59"/>
        </w:rPr>
        <w:t xml:space="preserve"> </w:t>
      </w:r>
      <w:r>
        <w:t>2 класса</w:t>
      </w:r>
    </w:p>
    <w:p w:rsidR="00662870" w:rsidRDefault="00662870">
      <w:pPr>
        <w:pStyle w:val="a3"/>
        <w:spacing w:before="1"/>
        <w:rPr>
          <w:b/>
        </w:rPr>
      </w:pPr>
    </w:p>
    <w:p w:rsidR="00662870" w:rsidRDefault="0066127A">
      <w:pPr>
        <w:pStyle w:val="a5"/>
        <w:numPr>
          <w:ilvl w:val="0"/>
          <w:numId w:val="2"/>
        </w:numPr>
        <w:tabs>
          <w:tab w:val="left" w:pos="633"/>
        </w:tabs>
        <w:spacing w:line="274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КИМ</w:t>
      </w:r>
    </w:p>
    <w:p w:rsidR="00662870" w:rsidRDefault="0066127A">
      <w:pPr>
        <w:pStyle w:val="a3"/>
        <w:ind w:left="392" w:right="221" w:firstLine="708"/>
        <w:jc w:val="both"/>
      </w:pPr>
      <w:r>
        <w:t>КИМ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– предметных</w:t>
      </w:r>
      <w:r>
        <w:rPr>
          <w:spacing w:val="3"/>
        </w:rPr>
        <w:t xml:space="preserve"> </w:t>
      </w:r>
      <w:r>
        <w:t>умений.</w:t>
      </w:r>
    </w:p>
    <w:p w:rsidR="00662870" w:rsidRDefault="00662870">
      <w:pPr>
        <w:pStyle w:val="a3"/>
        <w:spacing w:before="2"/>
      </w:pPr>
    </w:p>
    <w:p w:rsidR="00662870" w:rsidRDefault="00662870">
      <w:pPr>
        <w:pStyle w:val="a3"/>
        <w:spacing w:before="4"/>
      </w:pPr>
      <w:bookmarkStart w:id="0" w:name="_GoBack"/>
      <w:bookmarkEnd w:id="0"/>
    </w:p>
    <w:p w:rsidR="00662870" w:rsidRDefault="0066127A">
      <w:pPr>
        <w:pStyle w:val="1"/>
        <w:numPr>
          <w:ilvl w:val="0"/>
          <w:numId w:val="2"/>
        </w:numPr>
        <w:tabs>
          <w:tab w:val="left" w:pos="633"/>
        </w:tabs>
        <w:ind w:hanging="241"/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662870" w:rsidRDefault="00662870">
      <w:pPr>
        <w:pStyle w:val="a3"/>
        <w:spacing w:before="6"/>
        <w:rPr>
          <w:b/>
          <w:sz w:val="23"/>
        </w:rPr>
      </w:pPr>
    </w:p>
    <w:p w:rsidR="00662870" w:rsidRDefault="0066127A">
      <w:pPr>
        <w:pStyle w:val="a3"/>
        <w:ind w:left="392" w:right="222" w:firstLine="708"/>
        <w:jc w:val="both"/>
      </w:pPr>
      <w:r>
        <w:t>Годовая контрольная работа направлена на проверку практического освоения знаний 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учебно-познавательные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задачи.</w:t>
      </w:r>
    </w:p>
    <w:p w:rsidR="00662870" w:rsidRDefault="0066127A">
      <w:pPr>
        <w:pStyle w:val="a3"/>
        <w:spacing w:before="1"/>
        <w:ind w:left="1101"/>
        <w:jc w:val="both"/>
      </w:pPr>
      <w:r>
        <w:t>Годовая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54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вариантах.</w:t>
      </w:r>
    </w:p>
    <w:p w:rsidR="00662870" w:rsidRDefault="0066127A">
      <w:pPr>
        <w:pStyle w:val="a3"/>
        <w:ind w:left="392" w:right="842" w:firstLine="708"/>
        <w:jc w:val="both"/>
      </w:pPr>
      <w:r>
        <w:t>Годовая контрольная работа состоит из трех частей, которые различаются по форме и</w:t>
      </w:r>
      <w:r>
        <w:rPr>
          <w:spacing w:val="-57"/>
        </w:rPr>
        <w:t xml:space="preserve"> </w:t>
      </w:r>
      <w:r>
        <w:t>количеству</w:t>
      </w:r>
      <w:r>
        <w:rPr>
          <w:spacing w:val="-11"/>
        </w:rPr>
        <w:t xml:space="preserve"> </w:t>
      </w:r>
      <w:r>
        <w:t>заданий,</w:t>
      </w:r>
      <w:r>
        <w:rPr>
          <w:spacing w:val="4"/>
        </w:rPr>
        <w:t xml:space="preserve"> </w:t>
      </w:r>
      <w:r>
        <w:t>уровню сложности.</w:t>
      </w:r>
    </w:p>
    <w:p w:rsidR="00662870" w:rsidRDefault="0066127A">
      <w:pPr>
        <w:pStyle w:val="a3"/>
        <w:ind w:left="1101"/>
        <w:jc w:val="both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которых:</w:t>
      </w:r>
    </w:p>
    <w:p w:rsidR="00662870" w:rsidRDefault="0066127A">
      <w:pPr>
        <w:pStyle w:val="a5"/>
        <w:numPr>
          <w:ilvl w:val="0"/>
          <w:numId w:val="1"/>
        </w:numPr>
        <w:tabs>
          <w:tab w:val="left" w:pos="670"/>
        </w:tabs>
        <w:ind w:right="228" w:firstLine="0"/>
        <w:rPr>
          <w:sz w:val="24"/>
        </w:rPr>
      </w:pPr>
      <w:r>
        <w:rPr>
          <w:sz w:val="24"/>
        </w:rPr>
        <w:t>6</w:t>
      </w:r>
      <w:r>
        <w:rPr>
          <w:spacing w:val="1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7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4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ВО),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0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4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15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ответа, из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верен</w:t>
      </w:r>
      <w:r>
        <w:rPr>
          <w:spacing w:val="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один.</w:t>
      </w:r>
    </w:p>
    <w:p w:rsidR="00662870" w:rsidRDefault="0066127A">
      <w:pPr>
        <w:pStyle w:val="a5"/>
        <w:numPr>
          <w:ilvl w:val="0"/>
          <w:numId w:val="1"/>
        </w:numPr>
        <w:tabs>
          <w:tab w:val="left" w:pos="722"/>
        </w:tabs>
        <w:spacing w:before="1"/>
        <w:ind w:right="213" w:firstLine="0"/>
        <w:rPr>
          <w:sz w:val="26"/>
        </w:rPr>
      </w:pPr>
      <w:r>
        <w:rPr>
          <w:sz w:val="26"/>
        </w:rPr>
        <w:t>2</w:t>
      </w:r>
      <w:r>
        <w:rPr>
          <w:spacing w:val="45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46"/>
          <w:sz w:val="26"/>
        </w:rPr>
        <w:t xml:space="preserve"> </w:t>
      </w:r>
      <w:r>
        <w:rPr>
          <w:sz w:val="26"/>
        </w:rPr>
        <w:t>с</w:t>
      </w:r>
      <w:r>
        <w:rPr>
          <w:spacing w:val="45"/>
          <w:sz w:val="26"/>
        </w:rPr>
        <w:t xml:space="preserve"> </w:t>
      </w:r>
      <w:r>
        <w:rPr>
          <w:sz w:val="26"/>
        </w:rPr>
        <w:t>кратким</w:t>
      </w:r>
      <w:r>
        <w:rPr>
          <w:spacing w:val="46"/>
          <w:sz w:val="26"/>
        </w:rPr>
        <w:t xml:space="preserve"> </w:t>
      </w:r>
      <w:r>
        <w:rPr>
          <w:sz w:val="26"/>
        </w:rPr>
        <w:t>ответом</w:t>
      </w:r>
      <w:r>
        <w:rPr>
          <w:spacing w:val="44"/>
          <w:sz w:val="26"/>
        </w:rPr>
        <w:t xml:space="preserve"> </w:t>
      </w:r>
      <w:r>
        <w:rPr>
          <w:sz w:val="26"/>
        </w:rPr>
        <w:t>(КО).</w:t>
      </w:r>
      <w:r>
        <w:rPr>
          <w:spacing w:val="36"/>
          <w:sz w:val="26"/>
        </w:rPr>
        <w:t xml:space="preserve"> </w:t>
      </w:r>
      <w:r>
        <w:rPr>
          <w:sz w:val="24"/>
        </w:rPr>
        <w:t>Ответ</w:t>
      </w:r>
      <w:r>
        <w:rPr>
          <w:spacing w:val="56"/>
          <w:sz w:val="24"/>
        </w:rPr>
        <w:t xml:space="preserve"> </w:t>
      </w:r>
      <w:r>
        <w:rPr>
          <w:sz w:val="24"/>
        </w:rPr>
        <w:t>записывается</w:t>
      </w:r>
      <w:r>
        <w:rPr>
          <w:spacing w:val="5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41"/>
          <w:sz w:val="24"/>
        </w:rPr>
        <w:t xml:space="preserve"> </w:t>
      </w:r>
      <w:r>
        <w:rPr>
          <w:sz w:val="24"/>
        </w:rPr>
        <w:t>(словосочетаниями)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цифрами.</w:t>
      </w:r>
    </w:p>
    <w:p w:rsidR="00662870" w:rsidRDefault="0066127A">
      <w:pPr>
        <w:pStyle w:val="a4"/>
        <w:numPr>
          <w:ilvl w:val="0"/>
          <w:numId w:val="1"/>
        </w:numPr>
        <w:tabs>
          <w:tab w:val="left" w:pos="674"/>
        </w:tabs>
        <w:ind w:left="673" w:hanging="282"/>
      </w:pPr>
      <w:r>
        <w:t>1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(ПР).</w:t>
      </w:r>
    </w:p>
    <w:p w:rsidR="00662870" w:rsidRDefault="00662870">
      <w:pPr>
        <w:pStyle w:val="a3"/>
        <w:spacing w:before="6"/>
        <w:rPr>
          <w:sz w:val="26"/>
        </w:rPr>
      </w:pPr>
    </w:p>
    <w:p w:rsidR="00662870" w:rsidRDefault="0066127A">
      <w:pPr>
        <w:pStyle w:val="1"/>
        <w:ind w:left="1101"/>
        <w:jc w:val="both"/>
      </w:pPr>
      <w:r>
        <w:t>Распределение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КИМ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уровням</w:t>
      </w:r>
      <w:r>
        <w:rPr>
          <w:spacing w:val="-4"/>
        </w:rPr>
        <w:t xml:space="preserve"> </w:t>
      </w:r>
      <w:r>
        <w:t>сложности</w:t>
      </w:r>
    </w:p>
    <w:p w:rsidR="00662870" w:rsidRDefault="0066287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0"/>
        <w:gridCol w:w="1176"/>
        <w:gridCol w:w="1844"/>
        <w:gridCol w:w="3133"/>
      </w:tblGrid>
      <w:tr w:rsidR="00662870">
        <w:trPr>
          <w:trHeight w:val="835"/>
        </w:trPr>
        <w:tc>
          <w:tcPr>
            <w:tcW w:w="3330" w:type="dxa"/>
          </w:tcPr>
          <w:p w:rsidR="00662870" w:rsidRDefault="00662870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662870" w:rsidRDefault="0066127A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176" w:type="dxa"/>
          </w:tcPr>
          <w:p w:rsidR="00662870" w:rsidRDefault="0066127A">
            <w:pPr>
              <w:pStyle w:val="TableParagraph"/>
              <w:ind w:left="414" w:right="151" w:hanging="365"/>
              <w:rPr>
                <w:sz w:val="24"/>
              </w:rPr>
            </w:pPr>
            <w:r>
              <w:rPr>
                <w:spacing w:val="-2"/>
                <w:sz w:val="24"/>
              </w:rPr>
              <w:t>Количест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662870" w:rsidRDefault="0066127A">
            <w:pPr>
              <w:pStyle w:val="TableParagraph"/>
              <w:spacing w:line="269" w:lineRule="exact"/>
              <w:ind w:left="122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1844" w:type="dxa"/>
          </w:tcPr>
          <w:p w:rsidR="00662870" w:rsidRDefault="0066127A">
            <w:pPr>
              <w:pStyle w:val="TableParagraph"/>
              <w:ind w:left="40" w:right="101" w:firstLine="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133" w:type="dxa"/>
          </w:tcPr>
          <w:p w:rsidR="00662870" w:rsidRDefault="0066127A">
            <w:pPr>
              <w:pStyle w:val="TableParagraph"/>
              <w:ind w:left="179" w:right="412" w:hanging="2"/>
              <w:jc w:val="center"/>
              <w:rPr>
                <w:sz w:val="24"/>
              </w:rPr>
            </w:pPr>
            <w:r>
              <w:rPr>
                <w:sz w:val="24"/>
              </w:rPr>
              <w:t>Процент 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</w:p>
          <w:p w:rsidR="00662870" w:rsidRDefault="0066127A">
            <w:pPr>
              <w:pStyle w:val="TableParagraph"/>
              <w:spacing w:line="269" w:lineRule="exact"/>
              <w:ind w:left="477" w:right="714"/>
              <w:jc w:val="center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</w:tr>
      <w:tr w:rsidR="00662870">
        <w:trPr>
          <w:trHeight w:val="278"/>
        </w:trPr>
        <w:tc>
          <w:tcPr>
            <w:tcW w:w="3330" w:type="dxa"/>
          </w:tcPr>
          <w:p w:rsidR="00662870" w:rsidRDefault="0066127A">
            <w:pPr>
              <w:pStyle w:val="TableParagraph"/>
              <w:spacing w:line="258" w:lineRule="exact"/>
              <w:ind w:left="288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76" w:type="dxa"/>
          </w:tcPr>
          <w:p w:rsidR="00662870" w:rsidRDefault="0066127A">
            <w:pPr>
              <w:pStyle w:val="TableParagraph"/>
              <w:spacing w:line="258" w:lineRule="exact"/>
              <w:ind w:left="0" w:right="5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4" w:type="dxa"/>
          </w:tcPr>
          <w:p w:rsidR="00662870" w:rsidRDefault="0066127A">
            <w:pPr>
              <w:pStyle w:val="TableParagraph"/>
              <w:spacing w:line="258" w:lineRule="exact"/>
              <w:ind w:left="81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33" w:type="dxa"/>
          </w:tcPr>
          <w:p w:rsidR="00662870" w:rsidRDefault="0066127A">
            <w:pPr>
              <w:pStyle w:val="TableParagraph"/>
              <w:spacing w:line="258" w:lineRule="exact"/>
              <w:ind w:left="0" w:right="1429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662870">
        <w:trPr>
          <w:trHeight w:val="280"/>
        </w:trPr>
        <w:tc>
          <w:tcPr>
            <w:tcW w:w="3330" w:type="dxa"/>
          </w:tcPr>
          <w:p w:rsidR="00662870" w:rsidRDefault="0066127A">
            <w:pPr>
              <w:pStyle w:val="TableParagraph"/>
              <w:spacing w:line="261" w:lineRule="exact"/>
              <w:ind w:left="288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176" w:type="dxa"/>
          </w:tcPr>
          <w:p w:rsidR="00662870" w:rsidRDefault="0066127A">
            <w:pPr>
              <w:pStyle w:val="TableParagraph"/>
              <w:spacing w:line="261" w:lineRule="exact"/>
              <w:ind w:left="0"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662870" w:rsidRDefault="0066127A">
            <w:pPr>
              <w:pStyle w:val="TableParagraph"/>
              <w:spacing w:line="261" w:lineRule="exact"/>
              <w:ind w:left="8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33" w:type="dxa"/>
          </w:tcPr>
          <w:p w:rsidR="00662870" w:rsidRDefault="0066127A">
            <w:pPr>
              <w:pStyle w:val="TableParagraph"/>
              <w:spacing w:line="261" w:lineRule="exact"/>
              <w:ind w:left="0" w:right="142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662870">
        <w:trPr>
          <w:trHeight w:val="280"/>
        </w:trPr>
        <w:tc>
          <w:tcPr>
            <w:tcW w:w="3330" w:type="dxa"/>
          </w:tcPr>
          <w:p w:rsidR="00662870" w:rsidRDefault="0066127A">
            <w:pPr>
              <w:pStyle w:val="TableParagraph"/>
              <w:spacing w:line="261" w:lineRule="exact"/>
              <w:ind w:left="288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1176" w:type="dxa"/>
          </w:tcPr>
          <w:p w:rsidR="00662870" w:rsidRDefault="0066127A">
            <w:pPr>
              <w:pStyle w:val="TableParagraph"/>
              <w:spacing w:line="261" w:lineRule="exact"/>
              <w:ind w:left="0" w:right="511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4" w:type="dxa"/>
          </w:tcPr>
          <w:p w:rsidR="00662870" w:rsidRDefault="0066127A">
            <w:pPr>
              <w:pStyle w:val="TableParagraph"/>
              <w:spacing w:line="261" w:lineRule="exact"/>
              <w:ind w:left="87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3133" w:type="dxa"/>
          </w:tcPr>
          <w:p w:rsidR="00662870" w:rsidRDefault="0066127A">
            <w:pPr>
              <w:pStyle w:val="TableParagraph"/>
              <w:spacing w:line="261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662870">
        <w:trPr>
          <w:trHeight w:val="281"/>
        </w:trPr>
        <w:tc>
          <w:tcPr>
            <w:tcW w:w="3330" w:type="dxa"/>
          </w:tcPr>
          <w:p w:rsidR="00662870" w:rsidRDefault="0066127A">
            <w:pPr>
              <w:pStyle w:val="TableParagraph"/>
              <w:spacing w:line="261" w:lineRule="exact"/>
              <w:ind w:left="28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76" w:type="dxa"/>
          </w:tcPr>
          <w:p w:rsidR="00662870" w:rsidRDefault="0066127A">
            <w:pPr>
              <w:pStyle w:val="TableParagraph"/>
              <w:spacing w:line="261" w:lineRule="exact"/>
              <w:ind w:left="0" w:right="5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662870" w:rsidRDefault="0066127A">
            <w:pPr>
              <w:pStyle w:val="TableParagraph"/>
              <w:spacing w:line="261" w:lineRule="exact"/>
              <w:ind w:left="81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33" w:type="dxa"/>
          </w:tcPr>
          <w:p w:rsidR="00662870" w:rsidRDefault="0066127A">
            <w:pPr>
              <w:pStyle w:val="TableParagraph"/>
              <w:spacing w:line="261" w:lineRule="exact"/>
              <w:ind w:left="0" w:right="1369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662870" w:rsidRDefault="00662870">
      <w:pPr>
        <w:pStyle w:val="a3"/>
        <w:spacing w:before="10"/>
        <w:rPr>
          <w:b/>
          <w:sz w:val="23"/>
        </w:rPr>
      </w:pPr>
    </w:p>
    <w:p w:rsidR="00662870" w:rsidRDefault="0066127A">
      <w:pPr>
        <w:ind w:left="1101"/>
        <w:jc w:val="both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</w:p>
    <w:p w:rsidR="00662870" w:rsidRDefault="00662870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2"/>
        <w:gridCol w:w="1195"/>
        <w:gridCol w:w="1803"/>
        <w:gridCol w:w="1983"/>
      </w:tblGrid>
      <w:tr w:rsidR="00662870">
        <w:trPr>
          <w:trHeight w:val="827"/>
        </w:trPr>
        <w:tc>
          <w:tcPr>
            <w:tcW w:w="5442" w:type="dxa"/>
          </w:tcPr>
          <w:p w:rsidR="00662870" w:rsidRDefault="0066127A">
            <w:pPr>
              <w:pStyle w:val="TableParagraph"/>
              <w:spacing w:line="273" w:lineRule="exact"/>
              <w:ind w:left="159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195" w:type="dxa"/>
          </w:tcPr>
          <w:p w:rsidR="00662870" w:rsidRDefault="0066127A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1803" w:type="dxa"/>
          </w:tcPr>
          <w:p w:rsidR="00662870" w:rsidRDefault="0066127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  <w:p w:rsidR="00662870" w:rsidRDefault="0066127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заданий</w:t>
            </w:r>
          </w:p>
        </w:tc>
        <w:tc>
          <w:tcPr>
            <w:tcW w:w="1983" w:type="dxa"/>
          </w:tcPr>
          <w:p w:rsidR="00662870" w:rsidRDefault="0066127A">
            <w:pPr>
              <w:pStyle w:val="TableParagraph"/>
              <w:ind w:right="11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662870">
        <w:trPr>
          <w:trHeight w:val="275"/>
        </w:trPr>
        <w:tc>
          <w:tcPr>
            <w:tcW w:w="10423" w:type="dxa"/>
            <w:gridSpan w:val="4"/>
          </w:tcPr>
          <w:p w:rsidR="00662870" w:rsidRDefault="0066127A">
            <w:pPr>
              <w:pStyle w:val="TableParagraph"/>
              <w:spacing w:line="256" w:lineRule="exact"/>
              <w:ind w:left="4783" w:right="4774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662870">
        <w:trPr>
          <w:trHeight w:val="275"/>
        </w:trPr>
        <w:tc>
          <w:tcPr>
            <w:tcW w:w="5442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195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03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3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62870">
        <w:trPr>
          <w:trHeight w:val="551"/>
        </w:trPr>
        <w:tc>
          <w:tcPr>
            <w:tcW w:w="5442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</w:p>
          <w:p w:rsidR="00662870" w:rsidRDefault="0066127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искусство?</w:t>
            </w:r>
          </w:p>
        </w:tc>
        <w:tc>
          <w:tcPr>
            <w:tcW w:w="1195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03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62870" w:rsidRDefault="00662870">
      <w:pPr>
        <w:spacing w:line="268" w:lineRule="exact"/>
        <w:rPr>
          <w:sz w:val="24"/>
        </w:rPr>
        <w:sectPr w:rsidR="00662870">
          <w:type w:val="continuous"/>
          <w:pgSz w:w="11910" w:h="16840"/>
          <w:pgMar w:top="480" w:right="34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2"/>
        <w:gridCol w:w="1195"/>
        <w:gridCol w:w="1803"/>
        <w:gridCol w:w="1983"/>
      </w:tblGrid>
      <w:tr w:rsidR="00662870">
        <w:trPr>
          <w:trHeight w:val="275"/>
        </w:trPr>
        <w:tc>
          <w:tcPr>
            <w:tcW w:w="10423" w:type="dxa"/>
            <w:gridSpan w:val="4"/>
          </w:tcPr>
          <w:p w:rsidR="00662870" w:rsidRDefault="0066127A">
            <w:pPr>
              <w:pStyle w:val="TableParagraph"/>
              <w:spacing w:line="256" w:lineRule="exact"/>
              <w:ind w:left="4779" w:right="477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662870">
        <w:trPr>
          <w:trHeight w:val="554"/>
        </w:trPr>
        <w:tc>
          <w:tcPr>
            <w:tcW w:w="5442" w:type="dxa"/>
          </w:tcPr>
          <w:p w:rsidR="00662870" w:rsidRDefault="0066127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:rsidR="00662870" w:rsidRDefault="0066127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195" w:type="dxa"/>
          </w:tcPr>
          <w:p w:rsidR="00662870" w:rsidRDefault="0066127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03" w:type="dxa"/>
          </w:tcPr>
          <w:p w:rsidR="00662870" w:rsidRDefault="006612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662870" w:rsidRDefault="006612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62870">
        <w:trPr>
          <w:trHeight w:val="275"/>
        </w:trPr>
        <w:tc>
          <w:tcPr>
            <w:tcW w:w="5442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195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03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62870">
        <w:trPr>
          <w:trHeight w:val="276"/>
        </w:trPr>
        <w:tc>
          <w:tcPr>
            <w:tcW w:w="10423" w:type="dxa"/>
            <w:gridSpan w:val="4"/>
          </w:tcPr>
          <w:p w:rsidR="00662870" w:rsidRDefault="0066127A">
            <w:pPr>
              <w:pStyle w:val="TableParagraph"/>
              <w:spacing w:line="256" w:lineRule="exact"/>
              <w:ind w:left="4779" w:right="4774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662870">
        <w:trPr>
          <w:trHeight w:val="275"/>
        </w:trPr>
        <w:tc>
          <w:tcPr>
            <w:tcW w:w="5442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195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803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62870">
        <w:trPr>
          <w:trHeight w:val="275"/>
        </w:trPr>
        <w:tc>
          <w:tcPr>
            <w:tcW w:w="5442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95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3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83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:rsidR="00662870" w:rsidRDefault="00662870">
      <w:pPr>
        <w:pStyle w:val="a3"/>
        <w:spacing w:before="2"/>
        <w:rPr>
          <w:b/>
          <w:sz w:val="16"/>
        </w:rPr>
      </w:pPr>
    </w:p>
    <w:p w:rsidR="00662870" w:rsidRDefault="0066127A">
      <w:pPr>
        <w:pStyle w:val="a5"/>
        <w:numPr>
          <w:ilvl w:val="0"/>
          <w:numId w:val="2"/>
        </w:numPr>
        <w:tabs>
          <w:tab w:val="left" w:pos="634"/>
        </w:tabs>
        <w:spacing w:before="90"/>
        <w:ind w:left="633" w:hanging="242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 урок,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</w:p>
    <w:p w:rsidR="00662870" w:rsidRDefault="00662870">
      <w:pPr>
        <w:pStyle w:val="a3"/>
      </w:pPr>
    </w:p>
    <w:p w:rsidR="00662870" w:rsidRDefault="0066127A">
      <w:pPr>
        <w:pStyle w:val="a5"/>
        <w:numPr>
          <w:ilvl w:val="0"/>
          <w:numId w:val="2"/>
        </w:numPr>
        <w:tabs>
          <w:tab w:val="left" w:pos="634"/>
        </w:tabs>
        <w:ind w:left="633" w:hanging="242"/>
        <w:rPr>
          <w:sz w:val="24"/>
        </w:rPr>
      </w:pPr>
      <w:r>
        <w:rPr>
          <w:b/>
          <w:sz w:val="24"/>
        </w:rPr>
        <w:t>Дополнительное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ручка,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карандаш,</w:t>
      </w:r>
      <w:r>
        <w:rPr>
          <w:spacing w:val="-2"/>
          <w:sz w:val="24"/>
        </w:rPr>
        <w:t xml:space="preserve"> </w:t>
      </w:r>
      <w:r>
        <w:rPr>
          <w:sz w:val="24"/>
        </w:rPr>
        <w:t>краски,</w:t>
      </w:r>
      <w:r>
        <w:rPr>
          <w:spacing w:val="-2"/>
          <w:sz w:val="24"/>
        </w:rPr>
        <w:t xml:space="preserve"> </w:t>
      </w:r>
      <w:r>
        <w:rPr>
          <w:sz w:val="24"/>
        </w:rPr>
        <w:t>кисти.</w:t>
      </w:r>
    </w:p>
    <w:p w:rsidR="00662870" w:rsidRDefault="00662870">
      <w:pPr>
        <w:pStyle w:val="a3"/>
        <w:spacing w:before="4"/>
      </w:pPr>
    </w:p>
    <w:p w:rsidR="00662870" w:rsidRDefault="0066127A">
      <w:pPr>
        <w:pStyle w:val="1"/>
        <w:numPr>
          <w:ilvl w:val="0"/>
          <w:numId w:val="2"/>
        </w:numPr>
        <w:tabs>
          <w:tab w:val="left" w:pos="633"/>
        </w:tabs>
        <w:spacing w:before="1"/>
        <w:ind w:hanging="241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</w:p>
    <w:p w:rsidR="00662870" w:rsidRDefault="00662870">
      <w:pPr>
        <w:pStyle w:val="a3"/>
        <w:rPr>
          <w:b/>
          <w:sz w:val="20"/>
        </w:rPr>
      </w:pPr>
    </w:p>
    <w:p w:rsidR="00662870" w:rsidRDefault="00662870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9269"/>
      </w:tblGrid>
      <w:tr w:rsidR="00662870">
        <w:trPr>
          <w:trHeight w:val="551"/>
        </w:trPr>
        <w:tc>
          <w:tcPr>
            <w:tcW w:w="1155" w:type="dxa"/>
          </w:tcPr>
          <w:p w:rsidR="00662870" w:rsidRDefault="0066127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662870" w:rsidRDefault="0066127A">
            <w:pPr>
              <w:pStyle w:val="TableParagraph"/>
              <w:spacing w:line="264" w:lineRule="exact"/>
              <w:ind w:left="157" w:right="149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9269" w:type="dxa"/>
          </w:tcPr>
          <w:p w:rsidR="00662870" w:rsidRDefault="0066127A">
            <w:pPr>
              <w:pStyle w:val="TableParagraph"/>
              <w:spacing w:line="268" w:lineRule="exact"/>
              <w:ind w:left="3634" w:right="362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662870">
        <w:trPr>
          <w:trHeight w:val="554"/>
        </w:trPr>
        <w:tc>
          <w:tcPr>
            <w:tcW w:w="1155" w:type="dxa"/>
          </w:tcPr>
          <w:p w:rsidR="00662870" w:rsidRDefault="0066127A">
            <w:pPr>
              <w:pStyle w:val="TableParagraph"/>
              <w:spacing w:line="270" w:lineRule="exact"/>
              <w:ind w:left="156" w:right="149"/>
              <w:jc w:val="center"/>
              <w:rPr>
                <w:sz w:val="24"/>
              </w:rPr>
            </w:pPr>
            <w:r>
              <w:rPr>
                <w:sz w:val="24"/>
              </w:rPr>
              <w:t>А1-А6.</w:t>
            </w:r>
          </w:p>
        </w:tc>
        <w:tc>
          <w:tcPr>
            <w:tcW w:w="9269" w:type="dxa"/>
          </w:tcPr>
          <w:p w:rsidR="00662870" w:rsidRDefault="0066127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  <w:p w:rsidR="00662870" w:rsidRDefault="0066127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неверно</w:t>
            </w:r>
          </w:p>
        </w:tc>
      </w:tr>
      <w:tr w:rsidR="00662870">
        <w:trPr>
          <w:trHeight w:val="275"/>
        </w:trPr>
        <w:tc>
          <w:tcPr>
            <w:tcW w:w="1155" w:type="dxa"/>
          </w:tcPr>
          <w:p w:rsidR="00662870" w:rsidRDefault="0066127A">
            <w:pPr>
              <w:pStyle w:val="TableParagraph"/>
              <w:spacing w:line="256" w:lineRule="exact"/>
              <w:ind w:left="154" w:right="149"/>
              <w:jc w:val="center"/>
              <w:rPr>
                <w:sz w:val="24"/>
              </w:rPr>
            </w:pPr>
            <w:r>
              <w:rPr>
                <w:sz w:val="24"/>
              </w:rPr>
              <w:t>В1.</w:t>
            </w:r>
          </w:p>
        </w:tc>
        <w:tc>
          <w:tcPr>
            <w:tcW w:w="9269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</w:p>
        </w:tc>
      </w:tr>
      <w:tr w:rsidR="00662870">
        <w:trPr>
          <w:trHeight w:val="827"/>
        </w:trPr>
        <w:tc>
          <w:tcPr>
            <w:tcW w:w="1155" w:type="dxa"/>
          </w:tcPr>
          <w:p w:rsidR="00662870" w:rsidRDefault="0066127A">
            <w:pPr>
              <w:pStyle w:val="TableParagraph"/>
              <w:spacing w:line="268" w:lineRule="exact"/>
              <w:ind w:left="154" w:right="149"/>
              <w:jc w:val="center"/>
              <w:rPr>
                <w:sz w:val="24"/>
              </w:rPr>
            </w:pPr>
            <w:r>
              <w:rPr>
                <w:sz w:val="24"/>
              </w:rPr>
              <w:t>В2.</w:t>
            </w:r>
          </w:p>
        </w:tc>
        <w:tc>
          <w:tcPr>
            <w:tcW w:w="9269" w:type="dxa"/>
          </w:tcPr>
          <w:p w:rsidR="00662870" w:rsidRDefault="0066127A">
            <w:pPr>
              <w:pStyle w:val="TableParagraph"/>
              <w:ind w:left="107" w:right="592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 допущена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  <w:p w:rsidR="00662870" w:rsidRDefault="0066127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допущено 2 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662870">
        <w:trPr>
          <w:trHeight w:val="1655"/>
        </w:trPr>
        <w:tc>
          <w:tcPr>
            <w:tcW w:w="1155" w:type="dxa"/>
          </w:tcPr>
          <w:p w:rsidR="00662870" w:rsidRDefault="0066127A">
            <w:pPr>
              <w:pStyle w:val="TableParagraph"/>
              <w:spacing w:line="268" w:lineRule="exact"/>
              <w:ind w:left="156" w:right="149"/>
              <w:jc w:val="center"/>
              <w:rPr>
                <w:sz w:val="24"/>
              </w:rPr>
            </w:pPr>
            <w:r>
              <w:rPr>
                <w:sz w:val="24"/>
              </w:rPr>
              <w:t>С1.</w:t>
            </w:r>
          </w:p>
        </w:tc>
        <w:tc>
          <w:tcPr>
            <w:tcW w:w="9269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</w:t>
            </w:r>
          </w:p>
          <w:p w:rsidR="00662870" w:rsidRDefault="0066127A">
            <w:pPr>
              <w:pStyle w:val="TableParagraph"/>
              <w:ind w:left="107" w:right="528"/>
              <w:rPr>
                <w:sz w:val="24"/>
              </w:rPr>
            </w:pPr>
            <w:r>
              <w:rPr>
                <w:sz w:val="24"/>
              </w:rPr>
              <w:t>2 б. – задание выполнено верно, допущена ошибка в раскрашивании 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(использованы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(теплые/холодные)),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аккуратно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б. – задание выполнено верно, допущена ошибка в раскрашивании 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(использованы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цвета), неаккуратно</w:t>
            </w:r>
          </w:p>
          <w:p w:rsidR="00662870" w:rsidRDefault="0066127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неаккуратно</w:t>
            </w:r>
          </w:p>
        </w:tc>
      </w:tr>
      <w:tr w:rsidR="00662870">
        <w:trPr>
          <w:trHeight w:val="275"/>
        </w:trPr>
        <w:tc>
          <w:tcPr>
            <w:tcW w:w="10424" w:type="dxa"/>
            <w:gridSpan w:val="2"/>
          </w:tcPr>
          <w:p w:rsidR="00662870" w:rsidRDefault="0066127A">
            <w:pPr>
              <w:pStyle w:val="TableParagraph"/>
              <w:spacing w:line="256" w:lineRule="exact"/>
              <w:ind w:left="1608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662870" w:rsidRDefault="00662870">
      <w:pPr>
        <w:pStyle w:val="a3"/>
        <w:spacing w:before="6"/>
        <w:rPr>
          <w:b/>
          <w:sz w:val="15"/>
        </w:rPr>
      </w:pPr>
    </w:p>
    <w:p w:rsidR="00662870" w:rsidRDefault="0066127A">
      <w:pPr>
        <w:pStyle w:val="a5"/>
        <w:numPr>
          <w:ilvl w:val="1"/>
          <w:numId w:val="2"/>
        </w:numPr>
        <w:tabs>
          <w:tab w:val="left" w:pos="1342"/>
        </w:tabs>
        <w:spacing w:before="90"/>
        <w:ind w:right="631" w:firstLine="708"/>
        <w:rPr>
          <w:sz w:val="24"/>
        </w:rPr>
      </w:pP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эталоном.</w:t>
      </w:r>
    </w:p>
    <w:p w:rsidR="00662870" w:rsidRDefault="0066127A">
      <w:pPr>
        <w:pStyle w:val="a5"/>
        <w:numPr>
          <w:ilvl w:val="1"/>
          <w:numId w:val="2"/>
        </w:numPr>
        <w:tabs>
          <w:tab w:val="left" w:pos="1342"/>
        </w:tabs>
        <w:ind w:right="447" w:firstLine="708"/>
        <w:rPr>
          <w:sz w:val="24"/>
        </w:rPr>
      </w:pPr>
      <w:r>
        <w:rPr>
          <w:sz w:val="24"/>
        </w:rPr>
        <w:t>Задание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выполненным,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эталоном.</w:t>
      </w:r>
    </w:p>
    <w:p w:rsidR="00662870" w:rsidRDefault="0066127A">
      <w:pPr>
        <w:pStyle w:val="a3"/>
        <w:ind w:left="392" w:right="923" w:firstLine="240"/>
        <w:jc w:val="both"/>
      </w:pPr>
      <w:r>
        <w:t>Выполнение учащимся работы в целом определяется суммарным баллом, полученным по</w:t>
      </w:r>
      <w:r>
        <w:rPr>
          <w:spacing w:val="-57"/>
        </w:rPr>
        <w:t xml:space="preserve"> </w:t>
      </w:r>
      <w:r>
        <w:t>результатам выполнения всех заданий работы. Максимальный</w:t>
      </w:r>
      <w:r>
        <w:rPr>
          <w:spacing w:val="1"/>
        </w:rPr>
        <w:t xml:space="preserve"> </w:t>
      </w:r>
      <w:r>
        <w:t>балл работы составляет – 15</w:t>
      </w:r>
      <w:r>
        <w:rPr>
          <w:spacing w:val="1"/>
        </w:rPr>
        <w:t xml:space="preserve"> </w:t>
      </w:r>
      <w:r>
        <w:t>баллов.</w:t>
      </w:r>
    </w:p>
    <w:p w:rsidR="00662870" w:rsidRDefault="00662870">
      <w:pPr>
        <w:pStyle w:val="a3"/>
        <w:spacing w:before="8"/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18"/>
        <w:gridCol w:w="1561"/>
      </w:tblGrid>
      <w:tr w:rsidR="00662870">
        <w:trPr>
          <w:trHeight w:val="275"/>
        </w:trPr>
        <w:tc>
          <w:tcPr>
            <w:tcW w:w="3512" w:type="dxa"/>
          </w:tcPr>
          <w:p w:rsidR="00662870" w:rsidRDefault="0066127A">
            <w:pPr>
              <w:pStyle w:val="TableParagraph"/>
              <w:spacing w:line="256" w:lineRule="exact"/>
              <w:ind w:left="1025" w:right="10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3118" w:type="dxa"/>
          </w:tcPr>
          <w:p w:rsidR="00662870" w:rsidRDefault="0066127A">
            <w:pPr>
              <w:pStyle w:val="TableParagraph"/>
              <w:spacing w:line="256" w:lineRule="exact"/>
              <w:ind w:left="490" w:right="4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1561" w:type="dxa"/>
          </w:tcPr>
          <w:p w:rsidR="00662870" w:rsidRDefault="0066127A">
            <w:pPr>
              <w:pStyle w:val="TableParagraph"/>
              <w:spacing w:line="256" w:lineRule="exact"/>
              <w:ind w:left="288" w:right="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</w:tc>
      </w:tr>
      <w:tr w:rsidR="00662870">
        <w:trPr>
          <w:trHeight w:val="278"/>
        </w:trPr>
        <w:tc>
          <w:tcPr>
            <w:tcW w:w="3512" w:type="dxa"/>
          </w:tcPr>
          <w:p w:rsidR="00662870" w:rsidRDefault="0066127A">
            <w:pPr>
              <w:pStyle w:val="TableParagraph"/>
              <w:spacing w:line="258" w:lineRule="exact"/>
              <w:ind w:left="1022" w:right="1019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3118" w:type="dxa"/>
          </w:tcPr>
          <w:p w:rsidR="00662870" w:rsidRDefault="0066127A">
            <w:pPr>
              <w:pStyle w:val="TableParagraph"/>
              <w:spacing w:line="258" w:lineRule="exact"/>
              <w:ind w:left="488" w:right="479"/>
              <w:jc w:val="center"/>
              <w:rPr>
                <w:sz w:val="24"/>
              </w:rPr>
            </w:pPr>
            <w:r>
              <w:rPr>
                <w:sz w:val="24"/>
              </w:rPr>
              <w:t>13-15</w:t>
            </w:r>
          </w:p>
        </w:tc>
        <w:tc>
          <w:tcPr>
            <w:tcW w:w="1561" w:type="dxa"/>
          </w:tcPr>
          <w:p w:rsidR="00662870" w:rsidRDefault="0066127A">
            <w:pPr>
              <w:pStyle w:val="TableParagraph"/>
              <w:spacing w:line="258" w:lineRule="exact"/>
              <w:ind w:left="286" w:right="27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662870">
        <w:trPr>
          <w:trHeight w:val="275"/>
        </w:trPr>
        <w:tc>
          <w:tcPr>
            <w:tcW w:w="3512" w:type="dxa"/>
          </w:tcPr>
          <w:p w:rsidR="00662870" w:rsidRDefault="0066127A">
            <w:pPr>
              <w:pStyle w:val="TableParagraph"/>
              <w:spacing w:line="256" w:lineRule="exact"/>
              <w:ind w:left="1082" w:right="1019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118" w:type="dxa"/>
          </w:tcPr>
          <w:p w:rsidR="00662870" w:rsidRDefault="0066127A">
            <w:pPr>
              <w:pStyle w:val="TableParagraph"/>
              <w:spacing w:line="256" w:lineRule="exact"/>
              <w:ind w:left="488" w:right="479"/>
              <w:jc w:val="center"/>
              <w:rPr>
                <w:sz w:val="24"/>
              </w:rPr>
            </w:pPr>
            <w:r>
              <w:rPr>
                <w:sz w:val="24"/>
              </w:rPr>
              <w:t>10-12</w:t>
            </w:r>
          </w:p>
        </w:tc>
        <w:tc>
          <w:tcPr>
            <w:tcW w:w="1561" w:type="dxa"/>
          </w:tcPr>
          <w:p w:rsidR="00662870" w:rsidRDefault="0066127A">
            <w:pPr>
              <w:pStyle w:val="TableParagraph"/>
              <w:spacing w:line="256" w:lineRule="exact"/>
              <w:ind w:left="286" w:right="271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</w:tr>
      <w:tr w:rsidR="00662870">
        <w:trPr>
          <w:trHeight w:val="275"/>
        </w:trPr>
        <w:tc>
          <w:tcPr>
            <w:tcW w:w="3512" w:type="dxa"/>
          </w:tcPr>
          <w:p w:rsidR="00662870" w:rsidRDefault="0066127A">
            <w:pPr>
              <w:pStyle w:val="TableParagraph"/>
              <w:spacing w:line="256" w:lineRule="exact"/>
              <w:ind w:left="1022" w:right="1019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3118" w:type="dxa"/>
          </w:tcPr>
          <w:p w:rsidR="00662870" w:rsidRDefault="0066127A">
            <w:pPr>
              <w:pStyle w:val="TableParagraph"/>
              <w:spacing w:line="256" w:lineRule="exact"/>
              <w:ind w:left="488" w:right="479"/>
              <w:jc w:val="center"/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1561" w:type="dxa"/>
          </w:tcPr>
          <w:p w:rsidR="00662870" w:rsidRDefault="0066127A">
            <w:pPr>
              <w:pStyle w:val="TableParagraph"/>
              <w:spacing w:line="256" w:lineRule="exact"/>
              <w:ind w:left="286" w:right="271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662870">
        <w:trPr>
          <w:trHeight w:val="275"/>
        </w:trPr>
        <w:tc>
          <w:tcPr>
            <w:tcW w:w="3512" w:type="dxa"/>
          </w:tcPr>
          <w:p w:rsidR="00662870" w:rsidRDefault="0066127A">
            <w:pPr>
              <w:pStyle w:val="TableParagraph"/>
              <w:spacing w:line="256" w:lineRule="exact"/>
              <w:ind w:left="1021" w:right="1019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  <w:tc>
          <w:tcPr>
            <w:tcW w:w="3118" w:type="dxa"/>
          </w:tcPr>
          <w:p w:rsidR="00662870" w:rsidRDefault="0066127A">
            <w:pPr>
              <w:pStyle w:val="TableParagraph"/>
              <w:spacing w:line="256" w:lineRule="exact"/>
              <w:ind w:left="488" w:right="479"/>
              <w:jc w:val="center"/>
              <w:rPr>
                <w:sz w:val="24"/>
              </w:rPr>
            </w:pPr>
            <w:r>
              <w:rPr>
                <w:sz w:val="24"/>
              </w:rPr>
              <w:t>0-5</w:t>
            </w:r>
          </w:p>
        </w:tc>
        <w:tc>
          <w:tcPr>
            <w:tcW w:w="1561" w:type="dxa"/>
          </w:tcPr>
          <w:p w:rsidR="00662870" w:rsidRDefault="0066127A">
            <w:pPr>
              <w:pStyle w:val="TableParagraph"/>
              <w:spacing w:line="256" w:lineRule="exact"/>
              <w:ind w:left="286" w:right="271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662870" w:rsidRDefault="00662870">
      <w:pPr>
        <w:pStyle w:val="a3"/>
        <w:rPr>
          <w:sz w:val="26"/>
        </w:rPr>
      </w:pPr>
    </w:p>
    <w:p w:rsidR="00662870" w:rsidRDefault="00662870">
      <w:pPr>
        <w:pStyle w:val="a3"/>
        <w:spacing w:before="8"/>
        <w:rPr>
          <w:sz w:val="21"/>
        </w:rPr>
      </w:pPr>
    </w:p>
    <w:p w:rsidR="00662870" w:rsidRDefault="0066127A">
      <w:pPr>
        <w:pStyle w:val="1"/>
        <w:numPr>
          <w:ilvl w:val="0"/>
          <w:numId w:val="2"/>
        </w:numPr>
        <w:tabs>
          <w:tab w:val="left" w:pos="634"/>
        </w:tabs>
        <w:spacing w:before="1"/>
        <w:ind w:left="633" w:hanging="242"/>
      </w:pPr>
      <w:r>
        <w:t>План</w:t>
      </w:r>
      <w:r>
        <w:rPr>
          <w:spacing w:val="-1"/>
        </w:rPr>
        <w:t xml:space="preserve"> </w:t>
      </w:r>
      <w:r>
        <w:t>годовой</w:t>
      </w:r>
      <w:r>
        <w:rPr>
          <w:spacing w:val="-1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искусству.</w:t>
      </w:r>
    </w:p>
    <w:p w:rsidR="00662870" w:rsidRDefault="0066287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990"/>
        <w:gridCol w:w="3267"/>
        <w:gridCol w:w="1224"/>
        <w:gridCol w:w="949"/>
        <w:gridCol w:w="1824"/>
      </w:tblGrid>
      <w:tr w:rsidR="00662870">
        <w:trPr>
          <w:trHeight w:val="1012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42" w:lineRule="auto"/>
              <w:ind w:left="107" w:right="80" w:firstLine="259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left="436" w:right="424"/>
              <w:jc w:val="center"/>
            </w:pPr>
            <w:r>
              <w:t>Разделы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-52"/>
              </w:rPr>
              <w:t xml:space="preserve"> </w:t>
            </w:r>
            <w:r>
              <w:t>программы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spacing w:line="247" w:lineRule="exact"/>
              <w:ind w:left="420"/>
            </w:pPr>
            <w:r>
              <w:t>Код</w:t>
            </w:r>
            <w:r>
              <w:rPr>
                <w:spacing w:val="-2"/>
              </w:rPr>
              <w:t xml:space="preserve"> </w:t>
            </w:r>
            <w:r>
              <w:t>проверяемых</w:t>
            </w:r>
            <w:r>
              <w:rPr>
                <w:spacing w:val="-2"/>
              </w:rPr>
              <w:t xml:space="preserve"> </w:t>
            </w:r>
            <w:r>
              <w:t>умений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42" w:lineRule="auto"/>
              <w:ind w:right="77"/>
            </w:pPr>
            <w:r>
              <w:t>Уровень</w:t>
            </w:r>
            <w:r>
              <w:rPr>
                <w:spacing w:val="1"/>
              </w:rPr>
              <w:t xml:space="preserve"> </w:t>
            </w:r>
            <w:r>
              <w:t>сложности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42" w:lineRule="auto"/>
              <w:ind w:left="110" w:right="78"/>
            </w:pPr>
            <w:r>
              <w:t>Тип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ind w:left="107" w:right="241"/>
            </w:pPr>
            <w:r>
              <w:t>Максимальный</w:t>
            </w:r>
            <w:r>
              <w:rPr>
                <w:spacing w:val="-52"/>
              </w:rPr>
              <w:t xml:space="preserve"> </w:t>
            </w:r>
            <w:r>
              <w:t>балл за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</w:p>
          <w:p w:rsidR="00662870" w:rsidRDefault="0066127A">
            <w:pPr>
              <w:pStyle w:val="TableParagraph"/>
              <w:spacing w:line="238" w:lineRule="exact"/>
              <w:ind w:left="107"/>
            </w:pPr>
            <w:r>
              <w:t>задания</w:t>
            </w:r>
          </w:p>
        </w:tc>
      </w:tr>
      <w:tr w:rsidR="00662870">
        <w:trPr>
          <w:trHeight w:val="275"/>
        </w:trPr>
        <w:tc>
          <w:tcPr>
            <w:tcW w:w="948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54" w:type="dxa"/>
            <w:gridSpan w:val="5"/>
          </w:tcPr>
          <w:p w:rsidR="00662870" w:rsidRDefault="0066127A">
            <w:pPr>
              <w:pStyle w:val="TableParagraph"/>
              <w:spacing w:line="256" w:lineRule="exact"/>
              <w:ind w:left="4200" w:right="4188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662870">
        <w:trPr>
          <w:trHeight w:val="827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right="144"/>
            </w:pPr>
            <w:r>
              <w:t>Азбука искусства.</w:t>
            </w:r>
            <w:r>
              <w:rPr>
                <w:spacing w:val="-53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говорит</w:t>
            </w:r>
            <w:r>
              <w:rPr>
                <w:spacing w:val="1"/>
              </w:rPr>
              <w:t xml:space="preserve"> </w:t>
            </w:r>
            <w:r>
              <w:t>искусство?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1.7 Знать и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662870" w:rsidRDefault="0066127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(гуашь,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акварель,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62870" w:rsidRDefault="00662870">
      <w:pPr>
        <w:spacing w:line="268" w:lineRule="exact"/>
        <w:rPr>
          <w:sz w:val="24"/>
        </w:rPr>
        <w:sectPr w:rsidR="00662870">
          <w:pgSz w:w="11910" w:h="16840"/>
          <w:pgMar w:top="540" w:right="34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990"/>
        <w:gridCol w:w="3267"/>
        <w:gridCol w:w="1224"/>
        <w:gridCol w:w="949"/>
        <w:gridCol w:w="1824"/>
      </w:tblGrid>
      <w:tr w:rsidR="00662870">
        <w:trPr>
          <w:trHeight w:val="275"/>
        </w:trPr>
        <w:tc>
          <w:tcPr>
            <w:tcW w:w="948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0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карандаши,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бумагу)</w:t>
            </w:r>
          </w:p>
        </w:tc>
        <w:tc>
          <w:tcPr>
            <w:tcW w:w="1224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24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</w:tr>
      <w:tr w:rsidR="00662870">
        <w:trPr>
          <w:trHeight w:val="830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right="144"/>
            </w:pPr>
            <w:r>
              <w:t>Азбука искусства.</w:t>
            </w:r>
            <w:r>
              <w:rPr>
                <w:spacing w:val="-53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говорит</w:t>
            </w:r>
            <w:r>
              <w:rPr>
                <w:spacing w:val="1"/>
              </w:rPr>
              <w:t xml:space="preserve"> </w:t>
            </w:r>
            <w:r>
              <w:t>искусство?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тёплые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2870" w:rsidRDefault="0066127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холодные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62870">
        <w:trPr>
          <w:trHeight w:val="1656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right="144"/>
            </w:pPr>
            <w:r>
              <w:t>Азбука искусства.</w:t>
            </w:r>
            <w:r>
              <w:rPr>
                <w:spacing w:val="-53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говорит</w:t>
            </w:r>
            <w:r>
              <w:rPr>
                <w:spacing w:val="1"/>
              </w:rPr>
              <w:t xml:space="preserve"> </w:t>
            </w:r>
            <w:r>
              <w:t>искусство?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2.3.2 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напряжённость тёплых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662870" w:rsidRDefault="0066127A">
            <w:pPr>
              <w:pStyle w:val="TableParagraph"/>
              <w:spacing w:line="270" w:lineRule="atLeast"/>
              <w:ind w:right="869"/>
              <w:rPr>
                <w:sz w:val="24"/>
              </w:rPr>
            </w:pPr>
            <w:r>
              <w:rPr>
                <w:sz w:val="24"/>
              </w:rPr>
              <w:t>смешивания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красками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62870">
        <w:trPr>
          <w:trHeight w:val="827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right="144"/>
            </w:pPr>
            <w:r>
              <w:t>Азбука искусства.</w:t>
            </w:r>
            <w:r>
              <w:rPr>
                <w:spacing w:val="-53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говорит</w:t>
            </w:r>
            <w:r>
              <w:rPr>
                <w:spacing w:val="1"/>
              </w:rPr>
              <w:t xml:space="preserve"> </w:t>
            </w:r>
            <w:r>
              <w:t>искусство?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2.3.1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тёплые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62870" w:rsidRDefault="0066127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холодные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62870">
        <w:trPr>
          <w:trHeight w:val="1656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right="144"/>
            </w:pPr>
            <w:r>
              <w:t>Азбука искусства.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говорит</w:t>
            </w:r>
            <w:r>
              <w:rPr>
                <w:spacing w:val="1"/>
              </w:rPr>
              <w:t xml:space="preserve"> </w:t>
            </w:r>
            <w:r>
              <w:t>искусство?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2.2.1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линию,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</w:p>
          <w:p w:rsidR="00662870" w:rsidRDefault="0066127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объём,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фактуру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62870">
        <w:trPr>
          <w:trHeight w:val="1655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right="255"/>
            </w:pPr>
            <w:r>
              <w:t>Значимые темы</w:t>
            </w:r>
            <w:r>
              <w:rPr>
                <w:spacing w:val="1"/>
              </w:rPr>
              <w:t xml:space="preserve"> </w:t>
            </w:r>
            <w:r>
              <w:t>искусства. О чём</w:t>
            </w:r>
            <w:r>
              <w:rPr>
                <w:spacing w:val="-52"/>
              </w:rPr>
              <w:t xml:space="preserve"> </w:t>
            </w:r>
            <w:r>
              <w:t>говорит</w:t>
            </w:r>
            <w:r>
              <w:rPr>
                <w:spacing w:val="1"/>
              </w:rPr>
              <w:t xml:space="preserve"> </w:t>
            </w:r>
            <w:r>
              <w:t>искусство?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3.3.1 Передавать 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намерения 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(природы,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 героя,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</w:p>
          <w:p w:rsidR="00662870" w:rsidRDefault="0066127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графике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62870">
        <w:trPr>
          <w:trHeight w:val="275"/>
        </w:trPr>
        <w:tc>
          <w:tcPr>
            <w:tcW w:w="948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54" w:type="dxa"/>
            <w:gridSpan w:val="5"/>
          </w:tcPr>
          <w:p w:rsidR="00662870" w:rsidRDefault="0066127A">
            <w:pPr>
              <w:pStyle w:val="TableParagraph"/>
              <w:spacing w:line="256" w:lineRule="exact"/>
              <w:ind w:left="4196" w:right="4188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662870">
        <w:trPr>
          <w:trHeight w:val="1103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right="217"/>
            </w:pPr>
            <w:r>
              <w:t>Восприятие</w:t>
            </w:r>
            <w:r>
              <w:rPr>
                <w:spacing w:val="1"/>
              </w:rPr>
              <w:t xml:space="preserve"> </w:t>
            </w:r>
            <w:r>
              <w:t>искусства и виды</w:t>
            </w:r>
            <w:r>
              <w:rPr>
                <w:spacing w:val="-52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жанры пластических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662870" w:rsidRDefault="0066127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специфику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62870">
        <w:trPr>
          <w:trHeight w:val="760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spacing w:line="247" w:lineRule="exact"/>
            </w:pPr>
            <w:r>
              <w:t>Азбука</w:t>
            </w:r>
            <w:r>
              <w:rPr>
                <w:spacing w:val="-3"/>
              </w:rPr>
              <w:t xml:space="preserve"> </w:t>
            </w:r>
            <w:r>
              <w:t>искусства.</w:t>
            </w:r>
          </w:p>
          <w:p w:rsidR="00662870" w:rsidRDefault="0066127A">
            <w:pPr>
              <w:pStyle w:val="TableParagraph"/>
              <w:spacing w:line="252" w:lineRule="exact"/>
              <w:ind w:right="707"/>
            </w:pPr>
            <w:r>
              <w:t>Как говорит</w:t>
            </w:r>
            <w:r>
              <w:rPr>
                <w:spacing w:val="-52"/>
              </w:rPr>
              <w:t xml:space="preserve"> </w:t>
            </w:r>
            <w:r>
              <w:t>искусство?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62870">
        <w:trPr>
          <w:trHeight w:val="275"/>
        </w:trPr>
        <w:tc>
          <w:tcPr>
            <w:tcW w:w="948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54" w:type="dxa"/>
            <w:gridSpan w:val="5"/>
          </w:tcPr>
          <w:p w:rsidR="00662870" w:rsidRDefault="0066127A">
            <w:pPr>
              <w:pStyle w:val="TableParagraph"/>
              <w:spacing w:line="256" w:lineRule="exact"/>
              <w:ind w:left="4196" w:right="4188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662870">
        <w:trPr>
          <w:trHeight w:val="1655"/>
        </w:trPr>
        <w:tc>
          <w:tcPr>
            <w:tcW w:w="948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ind w:right="144"/>
            </w:pPr>
            <w:r>
              <w:t>Азбука искусства.</w:t>
            </w:r>
            <w:r>
              <w:rPr>
                <w:spacing w:val="-53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говорит</w:t>
            </w:r>
            <w:r>
              <w:rPr>
                <w:spacing w:val="1"/>
              </w:rPr>
              <w:t xml:space="preserve"> </w:t>
            </w:r>
            <w:r>
              <w:t>искусство?</w:t>
            </w:r>
          </w:p>
        </w:tc>
        <w:tc>
          <w:tcPr>
            <w:tcW w:w="3267" w:type="dxa"/>
          </w:tcPr>
          <w:p w:rsidR="00662870" w:rsidRDefault="0066127A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2.3.3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учебно­творческой</w:t>
            </w:r>
          </w:p>
          <w:p w:rsidR="00662870" w:rsidRDefault="0066127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224" w:type="dxa"/>
          </w:tcPr>
          <w:p w:rsidR="00662870" w:rsidRDefault="0066127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949" w:type="dxa"/>
          </w:tcPr>
          <w:p w:rsidR="00662870" w:rsidRDefault="0066127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62870">
        <w:trPr>
          <w:trHeight w:val="275"/>
        </w:trPr>
        <w:tc>
          <w:tcPr>
            <w:tcW w:w="948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90" w:type="dxa"/>
          </w:tcPr>
          <w:p w:rsidR="00662870" w:rsidRDefault="006612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267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4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" w:type="dxa"/>
          </w:tcPr>
          <w:p w:rsidR="00662870" w:rsidRDefault="0066287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24" w:type="dxa"/>
          </w:tcPr>
          <w:p w:rsidR="00662870" w:rsidRDefault="006612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:rsidR="00662870" w:rsidRDefault="0066127A">
      <w:pPr>
        <w:spacing w:before="1"/>
        <w:ind w:left="392"/>
        <w:rPr>
          <w:sz w:val="20"/>
        </w:rPr>
      </w:pPr>
      <w:r>
        <w:rPr>
          <w:sz w:val="20"/>
        </w:rPr>
        <w:t>Примечание:</w:t>
      </w:r>
      <w:r>
        <w:rPr>
          <w:spacing w:val="-3"/>
          <w:sz w:val="20"/>
        </w:rPr>
        <w:t xml:space="preserve"> </w:t>
      </w:r>
      <w:r>
        <w:rPr>
          <w:sz w:val="20"/>
        </w:rPr>
        <w:t>Б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базовый,</w:t>
      </w:r>
      <w:r>
        <w:rPr>
          <w:spacing w:val="-3"/>
          <w:sz w:val="20"/>
        </w:rPr>
        <w:t xml:space="preserve"> </w:t>
      </w:r>
      <w:r>
        <w:rPr>
          <w:sz w:val="20"/>
        </w:rPr>
        <w:t>П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повышенный,</w:t>
      </w:r>
      <w:r>
        <w:rPr>
          <w:spacing w:val="-3"/>
          <w:sz w:val="20"/>
        </w:rPr>
        <w:t xml:space="preserve"> </w:t>
      </w:r>
      <w:r>
        <w:rPr>
          <w:sz w:val="20"/>
        </w:rPr>
        <w:t>ВО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выбор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ответа,</w:t>
      </w:r>
      <w:r>
        <w:rPr>
          <w:spacing w:val="-2"/>
          <w:sz w:val="20"/>
        </w:rPr>
        <w:t xml:space="preserve"> </w:t>
      </w:r>
      <w:r>
        <w:rPr>
          <w:sz w:val="20"/>
        </w:rPr>
        <w:t>КО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43"/>
          <w:sz w:val="20"/>
        </w:rPr>
        <w:t xml:space="preserve"> </w:t>
      </w:r>
      <w:r>
        <w:rPr>
          <w:sz w:val="20"/>
        </w:rPr>
        <w:t>краткий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ответ,</w:t>
      </w:r>
      <w:r>
        <w:rPr>
          <w:spacing w:val="-1"/>
          <w:sz w:val="20"/>
        </w:rPr>
        <w:t xml:space="preserve"> </w:t>
      </w:r>
      <w:r>
        <w:rPr>
          <w:sz w:val="20"/>
        </w:rPr>
        <w:t>ПР-</w:t>
      </w:r>
      <w:r>
        <w:rPr>
          <w:spacing w:val="43"/>
          <w:sz w:val="20"/>
        </w:rPr>
        <w:t xml:space="preserve"> </w:t>
      </w:r>
      <w:r>
        <w:rPr>
          <w:sz w:val="20"/>
        </w:rPr>
        <w:t>практическая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работа</w:t>
      </w:r>
    </w:p>
    <w:p w:rsidR="00662870" w:rsidRDefault="00662870">
      <w:pPr>
        <w:rPr>
          <w:sz w:val="20"/>
        </w:rPr>
        <w:sectPr w:rsidR="00662870">
          <w:pgSz w:w="11910" w:h="16840"/>
          <w:pgMar w:top="540" w:right="340" w:bottom="280" w:left="740" w:header="720" w:footer="720" w:gutter="0"/>
          <w:cols w:space="720"/>
        </w:sectPr>
      </w:pPr>
    </w:p>
    <w:p w:rsidR="00662870" w:rsidRDefault="0066127A">
      <w:pPr>
        <w:pStyle w:val="1"/>
        <w:spacing w:before="64"/>
        <w:ind w:left="1246" w:right="1085"/>
        <w:jc w:val="center"/>
      </w:pPr>
      <w:r>
        <w:lastRenderedPageBreak/>
        <w:t>Годовая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изобразительному</w:t>
      </w:r>
      <w:r>
        <w:rPr>
          <w:spacing w:val="-1"/>
        </w:rPr>
        <w:t xml:space="preserve"> </w:t>
      </w:r>
      <w:r>
        <w:t>искусству</w:t>
      </w:r>
    </w:p>
    <w:p w:rsidR="00662870" w:rsidRDefault="00662870">
      <w:pPr>
        <w:pStyle w:val="a3"/>
        <w:spacing w:before="9"/>
        <w:rPr>
          <w:b/>
          <w:sz w:val="15"/>
        </w:rPr>
      </w:pPr>
    </w:p>
    <w:p w:rsidR="00662870" w:rsidRDefault="0066127A">
      <w:pPr>
        <w:pStyle w:val="a3"/>
        <w:tabs>
          <w:tab w:val="left" w:pos="5970"/>
          <w:tab w:val="left" w:pos="6695"/>
          <w:tab w:val="left" w:pos="8372"/>
        </w:tabs>
        <w:spacing w:before="90"/>
        <w:ind w:left="993"/>
      </w:pPr>
      <w:r>
        <w:t>Ф.</w:t>
      </w:r>
      <w:r>
        <w:rPr>
          <w:spacing w:val="-2"/>
        </w:rPr>
        <w:t xml:space="preserve"> </w:t>
      </w:r>
      <w:r>
        <w:t>И.</w:t>
      </w:r>
      <w:r>
        <w:rPr>
          <w:u w:val="single"/>
        </w:rPr>
        <w:tab/>
      </w:r>
      <w:r>
        <w:tab/>
        <w:t>2</w:t>
      </w:r>
      <w:r>
        <w:rPr>
          <w:spacing w:val="-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62870" w:rsidRDefault="00662870">
      <w:pPr>
        <w:pStyle w:val="a3"/>
        <w:spacing w:before="7"/>
        <w:rPr>
          <w:sz w:val="16"/>
        </w:rPr>
      </w:pPr>
    </w:p>
    <w:p w:rsidR="00662870" w:rsidRDefault="0066127A">
      <w:pPr>
        <w:pStyle w:val="1"/>
        <w:spacing w:before="90" w:line="480" w:lineRule="auto"/>
        <w:ind w:left="4924" w:right="4757"/>
        <w:jc w:val="center"/>
      </w:pPr>
      <w:r>
        <w:t>Вариант</w:t>
      </w:r>
      <w:r>
        <w:rPr>
          <w:spacing w:val="1"/>
        </w:rPr>
        <w:t xml:space="preserve"> </w:t>
      </w:r>
      <w:r>
        <w:t>0</w:t>
      </w: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А</w:t>
      </w:r>
    </w:p>
    <w:p w:rsidR="00662870" w:rsidRDefault="0066127A">
      <w:pPr>
        <w:spacing w:before="1" w:line="274" w:lineRule="exact"/>
        <w:ind w:left="392"/>
        <w:rPr>
          <w:b/>
          <w:sz w:val="24"/>
        </w:rPr>
      </w:pPr>
      <w:r>
        <w:rPr>
          <w:b/>
          <w:sz w:val="24"/>
        </w:rPr>
        <w:t>А1.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Непрозрачная,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плотная,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матовая,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яркая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краска,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которая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разводится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водой,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называется:</w:t>
      </w:r>
    </w:p>
    <w:p w:rsidR="00662870" w:rsidRDefault="0066127A">
      <w:pPr>
        <w:pStyle w:val="a3"/>
        <w:tabs>
          <w:tab w:val="left" w:pos="2617"/>
          <w:tab w:val="left" w:pos="4695"/>
          <w:tab w:val="left" w:pos="6453"/>
        </w:tabs>
        <w:spacing w:line="274" w:lineRule="exact"/>
        <w:ind w:left="392"/>
      </w:pPr>
      <w:r>
        <w:t>а)</w:t>
      </w:r>
      <w:r>
        <w:rPr>
          <w:spacing w:val="-2"/>
        </w:rPr>
        <w:t xml:space="preserve"> </w:t>
      </w:r>
      <w:r>
        <w:t>акварель</w:t>
      </w:r>
      <w:r>
        <w:tab/>
        <w:t>б)</w:t>
      </w:r>
      <w:r>
        <w:rPr>
          <w:spacing w:val="-1"/>
        </w:rPr>
        <w:t xml:space="preserve"> </w:t>
      </w:r>
      <w:r>
        <w:t>гуашь</w:t>
      </w:r>
      <w:r>
        <w:tab/>
        <w:t>в)</w:t>
      </w:r>
      <w:r>
        <w:rPr>
          <w:spacing w:val="-1"/>
        </w:rPr>
        <w:t xml:space="preserve"> </w:t>
      </w:r>
      <w:r>
        <w:t>пастель</w:t>
      </w:r>
      <w:r>
        <w:tab/>
        <w:t>г)</w:t>
      </w:r>
      <w:r>
        <w:rPr>
          <w:spacing w:val="1"/>
        </w:rPr>
        <w:t xml:space="preserve"> </w:t>
      </w:r>
      <w:r>
        <w:t>масляные</w:t>
      </w:r>
      <w:r>
        <w:rPr>
          <w:spacing w:val="-2"/>
        </w:rPr>
        <w:t xml:space="preserve"> </w:t>
      </w:r>
      <w:r>
        <w:t>краски</w:t>
      </w:r>
    </w:p>
    <w:p w:rsidR="00662870" w:rsidRDefault="00662870">
      <w:pPr>
        <w:pStyle w:val="a3"/>
        <w:spacing w:before="6"/>
      </w:pPr>
    </w:p>
    <w:p w:rsidR="00662870" w:rsidRDefault="0066127A">
      <w:pPr>
        <w:spacing w:before="1" w:line="237" w:lineRule="auto"/>
        <w:ind w:left="820" w:right="6567" w:hanging="428"/>
        <w:jc w:val="both"/>
        <w:rPr>
          <w:sz w:val="24"/>
        </w:rPr>
      </w:pPr>
      <w:r>
        <w:rPr>
          <w:b/>
          <w:sz w:val="24"/>
        </w:rPr>
        <w:t>А2. Какая группа цветов основная: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красный, фиолетовый, голубой</w:t>
      </w:r>
      <w:r>
        <w:rPr>
          <w:spacing w:val="-58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синий,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оранжевый,</w:t>
      </w:r>
      <w:r>
        <w:rPr>
          <w:spacing w:val="-2"/>
          <w:sz w:val="24"/>
        </w:rPr>
        <w:t xml:space="preserve"> </w:t>
      </w:r>
      <w:r>
        <w:rPr>
          <w:sz w:val="24"/>
        </w:rPr>
        <w:t>бежевый</w:t>
      </w:r>
    </w:p>
    <w:p w:rsidR="00662870" w:rsidRDefault="0066127A">
      <w:pPr>
        <w:pStyle w:val="a3"/>
        <w:spacing w:before="1"/>
        <w:ind w:left="820" w:right="6982"/>
        <w:jc w:val="both"/>
      </w:pPr>
      <w:r>
        <w:t>в) розовый, зелёный, голубой</w:t>
      </w:r>
      <w:r>
        <w:rPr>
          <w:spacing w:val="-5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синий,</w:t>
      </w:r>
      <w:r>
        <w:rPr>
          <w:spacing w:val="-4"/>
        </w:rPr>
        <w:t xml:space="preserve"> </w:t>
      </w:r>
      <w:r>
        <w:t>красный,</w:t>
      </w:r>
      <w:r>
        <w:rPr>
          <w:spacing w:val="-1"/>
        </w:rPr>
        <w:t xml:space="preserve"> </w:t>
      </w:r>
      <w:r>
        <w:t>жёлтый</w:t>
      </w:r>
    </w:p>
    <w:p w:rsidR="00662870" w:rsidRDefault="00662870">
      <w:pPr>
        <w:pStyle w:val="a3"/>
        <w:spacing w:before="5"/>
      </w:pPr>
    </w:p>
    <w:p w:rsidR="00662870" w:rsidRDefault="0066127A">
      <w:pPr>
        <w:pStyle w:val="1"/>
        <w:spacing w:line="274" w:lineRule="exact"/>
      </w:pPr>
      <w:r>
        <w:t>А3.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нежным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него</w:t>
      </w:r>
      <w:r>
        <w:rPr>
          <w:spacing w:val="-2"/>
        </w:rPr>
        <w:t xml:space="preserve"> </w:t>
      </w:r>
      <w:r>
        <w:t>надо</w:t>
      </w:r>
      <w:r>
        <w:rPr>
          <w:spacing w:val="-2"/>
        </w:rPr>
        <w:t xml:space="preserve"> </w:t>
      </w:r>
      <w:r>
        <w:t>добавить?</w:t>
      </w:r>
    </w:p>
    <w:p w:rsidR="00662870" w:rsidRDefault="0066127A">
      <w:pPr>
        <w:pStyle w:val="a3"/>
        <w:tabs>
          <w:tab w:val="left" w:pos="2084"/>
          <w:tab w:val="left" w:pos="3946"/>
        </w:tabs>
        <w:spacing w:line="274" w:lineRule="exact"/>
        <w:ind w:left="392"/>
      </w:pPr>
      <w:r>
        <w:t>а)</w:t>
      </w:r>
      <w:r>
        <w:rPr>
          <w:spacing w:val="-1"/>
        </w:rPr>
        <w:t xml:space="preserve"> </w:t>
      </w:r>
      <w:r>
        <w:t>желтый</w:t>
      </w:r>
      <w:r>
        <w:tab/>
        <w:t>б) белый</w:t>
      </w:r>
      <w:r>
        <w:tab/>
        <w:t>в)</w:t>
      </w:r>
      <w:r>
        <w:rPr>
          <w:spacing w:val="-4"/>
        </w:rPr>
        <w:t xml:space="preserve"> </w:t>
      </w:r>
      <w:r>
        <w:t>черный</w:t>
      </w:r>
    </w:p>
    <w:p w:rsidR="00662870" w:rsidRDefault="00662870">
      <w:pPr>
        <w:pStyle w:val="a3"/>
        <w:spacing w:before="4"/>
      </w:pPr>
    </w:p>
    <w:p w:rsidR="00662870" w:rsidRDefault="0066127A">
      <w:pPr>
        <w:pStyle w:val="1"/>
        <w:spacing w:before="1" w:line="274" w:lineRule="exact"/>
      </w:pPr>
      <w:r>
        <w:t>А4.</w:t>
      </w:r>
      <w:r>
        <w:rPr>
          <w:spacing w:val="-3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холодным?</w:t>
      </w:r>
    </w:p>
    <w:p w:rsidR="00662870" w:rsidRDefault="0066127A">
      <w:pPr>
        <w:pStyle w:val="a3"/>
        <w:tabs>
          <w:tab w:val="left" w:pos="2384"/>
          <w:tab w:val="left" w:pos="4747"/>
        </w:tabs>
        <w:spacing w:line="274" w:lineRule="exact"/>
        <w:ind w:left="392"/>
      </w:pPr>
      <w:r>
        <w:t>а)</w:t>
      </w:r>
      <w:r>
        <w:rPr>
          <w:spacing w:val="-1"/>
        </w:rPr>
        <w:t xml:space="preserve"> </w:t>
      </w:r>
      <w:r>
        <w:t>жёлтый</w:t>
      </w:r>
      <w:r>
        <w:tab/>
        <w:t>б) фиолетовый</w:t>
      </w:r>
      <w:r>
        <w:tab/>
        <w:t>в)</w:t>
      </w:r>
      <w:r>
        <w:rPr>
          <w:spacing w:val="-4"/>
        </w:rPr>
        <w:t xml:space="preserve"> </w:t>
      </w:r>
      <w:r>
        <w:t>красный</w:t>
      </w:r>
    </w:p>
    <w:p w:rsidR="00662870" w:rsidRDefault="00662870">
      <w:pPr>
        <w:pStyle w:val="a3"/>
        <w:spacing w:before="4"/>
      </w:pPr>
    </w:p>
    <w:p w:rsidR="00662870" w:rsidRDefault="0066127A">
      <w:pPr>
        <w:pStyle w:val="1"/>
        <w:spacing w:line="274" w:lineRule="exact"/>
      </w:pPr>
      <w:r>
        <w:t>А5.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ритм</w:t>
      </w:r>
      <w:r>
        <w:rPr>
          <w:spacing w:val="-3"/>
        </w:rPr>
        <w:t xml:space="preserve"> </w:t>
      </w:r>
      <w:r>
        <w:t>линий?</w:t>
      </w:r>
    </w:p>
    <w:p w:rsidR="00662870" w:rsidRDefault="0066127A">
      <w:pPr>
        <w:pStyle w:val="a3"/>
        <w:tabs>
          <w:tab w:val="left" w:pos="2279"/>
          <w:tab w:val="left" w:pos="5458"/>
        </w:tabs>
        <w:spacing w:line="274" w:lineRule="exact"/>
        <w:ind w:left="392"/>
      </w:pPr>
      <w:r>
        <w:t>а)</w:t>
      </w:r>
      <w:r>
        <w:rPr>
          <w:spacing w:val="56"/>
        </w:rPr>
        <w:t xml:space="preserve"> </w:t>
      </w:r>
      <w:r>
        <w:t>силуэт</w:t>
      </w:r>
      <w:r>
        <w:tab/>
        <w:t>б)</w:t>
      </w:r>
      <w:r>
        <w:rPr>
          <w:spacing w:val="59"/>
        </w:rPr>
        <w:t xml:space="preserve"> </w:t>
      </w:r>
      <w:r>
        <w:t>движение, повтор образа</w:t>
      </w:r>
      <w:r>
        <w:tab/>
        <w:t>в)</w:t>
      </w:r>
      <w:r>
        <w:rPr>
          <w:spacing w:val="-4"/>
        </w:rPr>
        <w:t xml:space="preserve"> </w:t>
      </w:r>
      <w:r>
        <w:t>переплетение</w:t>
      </w:r>
      <w:r>
        <w:rPr>
          <w:spacing w:val="56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узор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квадрате.</w:t>
      </w:r>
    </w:p>
    <w:p w:rsidR="00662870" w:rsidRDefault="00662870">
      <w:pPr>
        <w:pStyle w:val="a3"/>
        <w:spacing w:before="1"/>
        <w:rPr>
          <w:sz w:val="26"/>
        </w:rPr>
      </w:pPr>
    </w:p>
    <w:p w:rsidR="00662870" w:rsidRDefault="0066127A">
      <w:pPr>
        <w:pStyle w:val="1"/>
        <w:spacing w:before="1"/>
      </w:pPr>
      <w:r>
        <w:t>А6.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нарисовать</w:t>
      </w:r>
      <w:r>
        <w:rPr>
          <w:spacing w:val="-5"/>
        </w:rPr>
        <w:t xml:space="preserve"> </w:t>
      </w:r>
      <w:r>
        <w:t>Золушку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сказки</w:t>
      </w:r>
      <w:r>
        <w:rPr>
          <w:spacing w:val="-1"/>
        </w:rPr>
        <w:t xml:space="preserve"> </w:t>
      </w:r>
      <w:r>
        <w:t>«Золушка»,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использовать:</w:t>
      </w:r>
    </w:p>
    <w:p w:rsidR="00662870" w:rsidRDefault="0066127A">
      <w:pPr>
        <w:pStyle w:val="a3"/>
        <w:spacing w:before="12" w:line="256" w:lineRule="auto"/>
        <w:ind w:left="392" w:right="5399"/>
      </w:pPr>
      <w:r>
        <w:t>а) жёсткие и резкие линии, тёмные цвета (тона)</w:t>
      </w:r>
      <w:r>
        <w:rPr>
          <w:spacing w:val="1"/>
        </w:rPr>
        <w:t xml:space="preserve"> </w:t>
      </w:r>
      <w:r>
        <w:t>б) мягкие и плавные линии, светлые цвета (тона)</w:t>
      </w:r>
      <w:r>
        <w:rPr>
          <w:spacing w:val="-5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жёсткие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резкие</w:t>
      </w:r>
      <w:r>
        <w:rPr>
          <w:spacing w:val="-3"/>
        </w:rPr>
        <w:t xml:space="preserve"> </w:t>
      </w:r>
      <w:r>
        <w:t>линии,</w:t>
      </w:r>
      <w:r>
        <w:rPr>
          <w:spacing w:val="-2"/>
        </w:rPr>
        <w:t xml:space="preserve"> </w:t>
      </w:r>
      <w:r>
        <w:t>светлые</w:t>
      </w:r>
      <w:r>
        <w:rPr>
          <w:spacing w:val="-4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(тона)</w:t>
      </w:r>
    </w:p>
    <w:p w:rsidR="00662870" w:rsidRDefault="00662870">
      <w:pPr>
        <w:pStyle w:val="a3"/>
        <w:spacing w:before="11"/>
        <w:rPr>
          <w:sz w:val="23"/>
        </w:rPr>
      </w:pPr>
    </w:p>
    <w:p w:rsidR="00662870" w:rsidRDefault="0066127A">
      <w:pPr>
        <w:pStyle w:val="1"/>
        <w:ind w:left="1249" w:right="1085"/>
        <w:jc w:val="center"/>
      </w:pPr>
      <w:r>
        <w:t>Часть</w:t>
      </w:r>
      <w:r>
        <w:rPr>
          <w:spacing w:val="-1"/>
        </w:rPr>
        <w:t xml:space="preserve"> </w:t>
      </w:r>
      <w:r>
        <w:t>В</w:t>
      </w:r>
    </w:p>
    <w:p w:rsidR="00662870" w:rsidRDefault="00662870">
      <w:pPr>
        <w:pStyle w:val="a3"/>
        <w:rPr>
          <w:b/>
        </w:rPr>
      </w:pPr>
    </w:p>
    <w:p w:rsidR="00662870" w:rsidRDefault="0066127A">
      <w:pPr>
        <w:ind w:left="392" w:right="239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381547</wp:posOffset>
            </wp:positionV>
            <wp:extent cx="818896" cy="9569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896" cy="956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2110740</wp:posOffset>
                </wp:positionH>
                <wp:positionV relativeFrom="paragraph">
                  <wp:posOffset>352425</wp:posOffset>
                </wp:positionV>
                <wp:extent cx="1267460" cy="1080770"/>
                <wp:effectExtent l="0" t="0" r="0" b="0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7460" cy="1080770"/>
                          <a:chOff x="3324" y="555"/>
                          <a:chExt cx="1996" cy="1702"/>
                        </a:xfrm>
                      </wpg:grpSpPr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24" y="554"/>
                            <a:ext cx="1996" cy="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72" y="2012"/>
                            <a:ext cx="13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870" w:rsidRDefault="0066127A">
                              <w:pPr>
                                <w:spacing w:line="244" w:lineRule="exac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166.2pt;margin-top:27.75pt;width:99.8pt;height:85.1pt;z-index:15729152;mso-position-horizontal-relative:page" coordorigin="3324,555" coordsize="1996,17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3324;top:554;width:1996;height:1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3872;top:2012;width:131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662870" w:rsidRDefault="0066127A">
                        <w:pPr>
                          <w:spacing w:line="244" w:lineRule="exact"/>
                        </w:pPr>
                        <w: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4"/>
        </w:rPr>
        <w:t>В1.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Рассмотри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репродукции.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Определи,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каким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видам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искусств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они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относятся.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рядом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названием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искусства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репродукции,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относящейся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данному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виду.</w:t>
      </w:r>
    </w:p>
    <w:p w:rsidR="00662870" w:rsidRDefault="00662870">
      <w:pPr>
        <w:pStyle w:val="a3"/>
        <w:rPr>
          <w:b/>
          <w:sz w:val="26"/>
        </w:rPr>
      </w:pPr>
    </w:p>
    <w:p w:rsidR="00662870" w:rsidRDefault="00662870">
      <w:pPr>
        <w:pStyle w:val="a3"/>
        <w:rPr>
          <w:b/>
          <w:sz w:val="26"/>
        </w:rPr>
      </w:pPr>
    </w:p>
    <w:p w:rsidR="00662870" w:rsidRDefault="00662870">
      <w:pPr>
        <w:pStyle w:val="a3"/>
        <w:rPr>
          <w:b/>
          <w:sz w:val="26"/>
        </w:rPr>
      </w:pPr>
    </w:p>
    <w:p w:rsidR="00662870" w:rsidRDefault="00662870">
      <w:pPr>
        <w:pStyle w:val="a3"/>
        <w:rPr>
          <w:b/>
          <w:sz w:val="26"/>
        </w:rPr>
      </w:pPr>
    </w:p>
    <w:p w:rsidR="00662870" w:rsidRDefault="00662870">
      <w:pPr>
        <w:pStyle w:val="a3"/>
        <w:spacing w:before="10"/>
        <w:rPr>
          <w:b/>
          <w:sz w:val="22"/>
        </w:rPr>
      </w:pPr>
    </w:p>
    <w:p w:rsidR="00662870" w:rsidRDefault="0066127A">
      <w:pPr>
        <w:ind w:left="102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872489</wp:posOffset>
            </wp:positionH>
            <wp:positionV relativeFrom="paragraph">
              <wp:posOffset>389376</wp:posOffset>
            </wp:positionV>
            <wp:extent cx="1056932" cy="1075055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932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2801620</wp:posOffset>
                </wp:positionH>
                <wp:positionV relativeFrom="paragraph">
                  <wp:posOffset>237490</wp:posOffset>
                </wp:positionV>
                <wp:extent cx="1099820" cy="122682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9820" cy="1226820"/>
                          <a:chOff x="4412" y="374"/>
                          <a:chExt cx="1732" cy="1932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79" y="374"/>
                            <a:ext cx="1665" cy="1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412" y="1141"/>
                            <a:ext cx="131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870" w:rsidRDefault="0066127A">
                              <w:pPr>
                                <w:spacing w:line="244" w:lineRule="exact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9" style="position:absolute;left:0;text-align:left;margin-left:220.6pt;margin-top:18.7pt;width:86.6pt;height:96.6pt;z-index:15730176;mso-position-horizontal-relative:page" coordorigin="4412,374" coordsize="1732,19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">
                <v:shape id="Picture 4" o:spid="_x0000_s1030" type="#_x0000_t75" style="position:absolute;left:4479;top:374;width:1665;height:19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">
                  <v:imagedata r:id="rId10" o:title=""/>
                </v:shape>
                <v:shape id="Text Box 3" o:spid="_x0000_s1031" type="#_x0000_t202" style="position:absolute;left:4412;top:1141;width:131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662870" w:rsidRDefault="0066127A">
                        <w:pPr>
                          <w:spacing w:line="244" w:lineRule="exact"/>
                        </w:pPr>
                        <w: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1</w:t>
      </w:r>
    </w:p>
    <w:p w:rsidR="00662870" w:rsidRDefault="00662870">
      <w:pPr>
        <w:pStyle w:val="a3"/>
      </w:pPr>
    </w:p>
    <w:p w:rsidR="00662870" w:rsidRDefault="00662870">
      <w:pPr>
        <w:pStyle w:val="a3"/>
      </w:pPr>
    </w:p>
    <w:p w:rsidR="00662870" w:rsidRDefault="00662870">
      <w:pPr>
        <w:pStyle w:val="a3"/>
      </w:pPr>
    </w:p>
    <w:p w:rsidR="00662870" w:rsidRDefault="00662870">
      <w:pPr>
        <w:pStyle w:val="a3"/>
      </w:pPr>
    </w:p>
    <w:p w:rsidR="00662870" w:rsidRDefault="00662870">
      <w:pPr>
        <w:pStyle w:val="a3"/>
        <w:spacing w:before="2"/>
        <w:rPr>
          <w:sz w:val="20"/>
        </w:rPr>
      </w:pPr>
    </w:p>
    <w:p w:rsidR="00662870" w:rsidRDefault="0066127A">
      <w:pPr>
        <w:spacing w:before="1"/>
        <w:ind w:left="227"/>
      </w:pPr>
      <w:r>
        <w:t>3</w:t>
      </w:r>
    </w:p>
    <w:p w:rsidR="00662870" w:rsidRDefault="00662870">
      <w:pPr>
        <w:pStyle w:val="a3"/>
      </w:pPr>
    </w:p>
    <w:p w:rsidR="00662870" w:rsidRDefault="00662870">
      <w:pPr>
        <w:pStyle w:val="a3"/>
      </w:pPr>
    </w:p>
    <w:p w:rsidR="00662870" w:rsidRDefault="0066127A">
      <w:pPr>
        <w:pStyle w:val="a3"/>
        <w:tabs>
          <w:tab w:val="left" w:pos="2517"/>
          <w:tab w:val="left" w:pos="4641"/>
          <w:tab w:val="left" w:pos="6766"/>
        </w:tabs>
        <w:spacing w:before="182"/>
        <w:ind w:left="392"/>
      </w:pPr>
      <w:r>
        <w:t>Живопись -</w:t>
      </w:r>
      <w:r>
        <w:tab/>
        <w:t>Графика</w:t>
      </w:r>
      <w:r>
        <w:rPr>
          <w:spacing w:val="-1"/>
        </w:rPr>
        <w:t xml:space="preserve"> </w:t>
      </w:r>
      <w:r>
        <w:t>-</w:t>
      </w:r>
      <w:r>
        <w:tab/>
        <w:t>Скульптура -</w:t>
      </w:r>
      <w:r>
        <w:tab/>
        <w:t>Архитектура</w:t>
      </w:r>
      <w:r>
        <w:rPr>
          <w:spacing w:val="-3"/>
        </w:rPr>
        <w:t xml:space="preserve"> </w:t>
      </w:r>
      <w:r>
        <w:t>-</w:t>
      </w:r>
    </w:p>
    <w:p w:rsidR="00662870" w:rsidRDefault="00662870">
      <w:pPr>
        <w:pStyle w:val="a3"/>
        <w:spacing w:before="1"/>
        <w:rPr>
          <w:sz w:val="27"/>
        </w:rPr>
      </w:pPr>
    </w:p>
    <w:p w:rsidR="00662870" w:rsidRDefault="0066127A">
      <w:pPr>
        <w:tabs>
          <w:tab w:val="left" w:pos="4715"/>
        </w:tabs>
        <w:spacing w:line="242" w:lineRule="auto"/>
        <w:ind w:left="392" w:right="4284"/>
        <w:rPr>
          <w:sz w:val="24"/>
        </w:rPr>
      </w:pPr>
      <w:r>
        <w:rPr>
          <w:b/>
          <w:sz w:val="24"/>
        </w:rPr>
        <w:t>В2. Напишите, какие цвета получатся при смешивании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Красный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синий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62870" w:rsidRDefault="0066127A">
      <w:pPr>
        <w:pStyle w:val="a3"/>
        <w:tabs>
          <w:tab w:val="left" w:pos="4661"/>
          <w:tab w:val="left" w:pos="4768"/>
        </w:tabs>
        <w:spacing w:before="38" w:line="276" w:lineRule="auto"/>
        <w:ind w:left="392" w:right="6055"/>
      </w:pPr>
      <w:r>
        <w:t>б)</w:t>
      </w:r>
      <w:r>
        <w:rPr>
          <w:spacing w:val="-1"/>
        </w:rPr>
        <w:t xml:space="preserve"> </w:t>
      </w:r>
      <w:r>
        <w:t>Синий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жёлтый</w:t>
      </w:r>
      <w:r>
        <w:rPr>
          <w:spacing w:val="-1"/>
        </w:rPr>
        <w:t xml:space="preserve"> </w:t>
      </w:r>
      <w:r>
        <w:t>=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в)</w:t>
      </w:r>
      <w:r>
        <w:rPr>
          <w:spacing w:val="-3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жёлтый</w:t>
      </w:r>
      <w:r>
        <w:rPr>
          <w:spacing w:val="-1"/>
        </w:rPr>
        <w:t xml:space="preserve"> </w:t>
      </w:r>
      <w:r>
        <w:t>=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662870" w:rsidRDefault="00662870">
      <w:pPr>
        <w:spacing w:line="276" w:lineRule="auto"/>
        <w:sectPr w:rsidR="00662870">
          <w:pgSz w:w="11910" w:h="16840"/>
          <w:pgMar w:top="480" w:right="340" w:bottom="280" w:left="740" w:header="720" w:footer="720" w:gutter="0"/>
          <w:cols w:space="720"/>
        </w:sectPr>
      </w:pPr>
    </w:p>
    <w:p w:rsidR="00662870" w:rsidRDefault="0066127A">
      <w:pPr>
        <w:pStyle w:val="1"/>
        <w:spacing w:before="64"/>
        <w:ind w:left="1249" w:right="1085"/>
        <w:jc w:val="center"/>
      </w:pPr>
      <w:r>
        <w:lastRenderedPageBreak/>
        <w:t>Часть</w:t>
      </w:r>
      <w:r>
        <w:rPr>
          <w:spacing w:val="-1"/>
        </w:rPr>
        <w:t xml:space="preserve"> </w:t>
      </w:r>
      <w:r>
        <w:t>С</w:t>
      </w:r>
    </w:p>
    <w:p w:rsidR="00662870" w:rsidRDefault="00662870">
      <w:pPr>
        <w:pStyle w:val="a3"/>
        <w:rPr>
          <w:b/>
          <w:sz w:val="25"/>
        </w:rPr>
      </w:pPr>
    </w:p>
    <w:p w:rsidR="00662870" w:rsidRDefault="0066127A">
      <w:pPr>
        <w:ind w:left="392"/>
        <w:rPr>
          <w:sz w:val="24"/>
        </w:rPr>
      </w:pPr>
      <w:r>
        <w:rPr>
          <w:b/>
          <w:sz w:val="24"/>
        </w:rPr>
        <w:t>С1.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Дорисуй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птице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узоры,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разукрась её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холодными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цветами</w:t>
      </w:r>
      <w:r>
        <w:rPr>
          <w:sz w:val="24"/>
        </w:rPr>
        <w:t>.</w:t>
      </w:r>
    </w:p>
    <w:p w:rsidR="00662870" w:rsidRDefault="00662870">
      <w:pPr>
        <w:pStyle w:val="a3"/>
        <w:rPr>
          <w:sz w:val="20"/>
        </w:rPr>
      </w:pPr>
    </w:p>
    <w:p w:rsidR="00662870" w:rsidRDefault="00662870">
      <w:pPr>
        <w:pStyle w:val="a3"/>
        <w:rPr>
          <w:sz w:val="20"/>
        </w:rPr>
      </w:pPr>
    </w:p>
    <w:p w:rsidR="00662870" w:rsidRDefault="00662870">
      <w:pPr>
        <w:pStyle w:val="a3"/>
        <w:rPr>
          <w:sz w:val="20"/>
        </w:rPr>
      </w:pPr>
    </w:p>
    <w:p w:rsidR="00662870" w:rsidRDefault="00662870">
      <w:pPr>
        <w:pStyle w:val="a3"/>
        <w:rPr>
          <w:sz w:val="20"/>
        </w:rPr>
      </w:pPr>
    </w:p>
    <w:p w:rsidR="00662870" w:rsidRDefault="0066127A">
      <w:pPr>
        <w:pStyle w:val="a3"/>
        <w:spacing w:before="6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786749</wp:posOffset>
            </wp:positionH>
            <wp:positionV relativeFrom="paragraph">
              <wp:posOffset>189278</wp:posOffset>
            </wp:positionV>
            <wp:extent cx="6377640" cy="4110228"/>
            <wp:effectExtent l="0" t="0" r="0" b="0"/>
            <wp:wrapTopAndBottom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7640" cy="4110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870">
      <w:pgSz w:w="11910" w:h="16840"/>
      <w:pgMar w:top="500" w:right="3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0192D"/>
    <w:multiLevelType w:val="hybridMultilevel"/>
    <w:tmpl w:val="09CE9446"/>
    <w:lvl w:ilvl="0" w:tplc="CB42539E">
      <w:start w:val="1"/>
      <w:numFmt w:val="decimal"/>
      <w:lvlText w:val="%1."/>
      <w:lvlJc w:val="left"/>
      <w:pPr>
        <w:ind w:left="63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676CF86">
      <w:start w:val="1"/>
      <w:numFmt w:val="decimal"/>
      <w:lvlText w:val="%2."/>
      <w:lvlJc w:val="left"/>
      <w:pPr>
        <w:ind w:left="3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E49F64">
      <w:numFmt w:val="bullet"/>
      <w:lvlText w:val="•"/>
      <w:lvlJc w:val="left"/>
      <w:pPr>
        <w:ind w:left="1771" w:hanging="240"/>
      </w:pPr>
      <w:rPr>
        <w:rFonts w:hint="default"/>
        <w:lang w:val="ru-RU" w:eastAsia="en-US" w:bidi="ar-SA"/>
      </w:rPr>
    </w:lvl>
    <w:lvl w:ilvl="3" w:tplc="3044055E">
      <w:numFmt w:val="bullet"/>
      <w:lvlText w:val="•"/>
      <w:lvlJc w:val="left"/>
      <w:pPr>
        <w:ind w:left="2903" w:hanging="240"/>
      </w:pPr>
      <w:rPr>
        <w:rFonts w:hint="default"/>
        <w:lang w:val="ru-RU" w:eastAsia="en-US" w:bidi="ar-SA"/>
      </w:rPr>
    </w:lvl>
    <w:lvl w:ilvl="4" w:tplc="24821CF8">
      <w:numFmt w:val="bullet"/>
      <w:lvlText w:val="•"/>
      <w:lvlJc w:val="left"/>
      <w:pPr>
        <w:ind w:left="4035" w:hanging="240"/>
      </w:pPr>
      <w:rPr>
        <w:rFonts w:hint="default"/>
        <w:lang w:val="ru-RU" w:eastAsia="en-US" w:bidi="ar-SA"/>
      </w:rPr>
    </w:lvl>
    <w:lvl w:ilvl="5" w:tplc="D46E14FA">
      <w:numFmt w:val="bullet"/>
      <w:lvlText w:val="•"/>
      <w:lvlJc w:val="left"/>
      <w:pPr>
        <w:ind w:left="5167" w:hanging="240"/>
      </w:pPr>
      <w:rPr>
        <w:rFonts w:hint="default"/>
        <w:lang w:val="ru-RU" w:eastAsia="en-US" w:bidi="ar-SA"/>
      </w:rPr>
    </w:lvl>
    <w:lvl w:ilvl="6" w:tplc="41781654">
      <w:numFmt w:val="bullet"/>
      <w:lvlText w:val="•"/>
      <w:lvlJc w:val="left"/>
      <w:pPr>
        <w:ind w:left="6299" w:hanging="240"/>
      </w:pPr>
      <w:rPr>
        <w:rFonts w:hint="default"/>
        <w:lang w:val="ru-RU" w:eastAsia="en-US" w:bidi="ar-SA"/>
      </w:rPr>
    </w:lvl>
    <w:lvl w:ilvl="7" w:tplc="0CF446C2">
      <w:numFmt w:val="bullet"/>
      <w:lvlText w:val="•"/>
      <w:lvlJc w:val="left"/>
      <w:pPr>
        <w:ind w:left="7430" w:hanging="240"/>
      </w:pPr>
      <w:rPr>
        <w:rFonts w:hint="default"/>
        <w:lang w:val="ru-RU" w:eastAsia="en-US" w:bidi="ar-SA"/>
      </w:rPr>
    </w:lvl>
    <w:lvl w:ilvl="8" w:tplc="0366D33E">
      <w:numFmt w:val="bullet"/>
      <w:lvlText w:val="•"/>
      <w:lvlJc w:val="left"/>
      <w:pPr>
        <w:ind w:left="8562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59056EA9"/>
    <w:multiLevelType w:val="hybridMultilevel"/>
    <w:tmpl w:val="15BC4118"/>
    <w:lvl w:ilvl="0" w:tplc="BF14D61C">
      <w:start w:val="1"/>
      <w:numFmt w:val="decimal"/>
      <w:lvlText w:val="%1)"/>
      <w:lvlJc w:val="left"/>
      <w:pPr>
        <w:ind w:left="392" w:hanging="277"/>
        <w:jc w:val="left"/>
      </w:pPr>
      <w:rPr>
        <w:rFonts w:hint="default"/>
        <w:w w:val="99"/>
        <w:lang w:val="ru-RU" w:eastAsia="en-US" w:bidi="ar-SA"/>
      </w:rPr>
    </w:lvl>
    <w:lvl w:ilvl="1" w:tplc="7FC8A2F2">
      <w:numFmt w:val="bullet"/>
      <w:lvlText w:val="•"/>
      <w:lvlJc w:val="left"/>
      <w:pPr>
        <w:ind w:left="1442" w:hanging="277"/>
      </w:pPr>
      <w:rPr>
        <w:rFonts w:hint="default"/>
        <w:lang w:val="ru-RU" w:eastAsia="en-US" w:bidi="ar-SA"/>
      </w:rPr>
    </w:lvl>
    <w:lvl w:ilvl="2" w:tplc="8876B794">
      <w:numFmt w:val="bullet"/>
      <w:lvlText w:val="•"/>
      <w:lvlJc w:val="left"/>
      <w:pPr>
        <w:ind w:left="2485" w:hanging="277"/>
      </w:pPr>
      <w:rPr>
        <w:rFonts w:hint="default"/>
        <w:lang w:val="ru-RU" w:eastAsia="en-US" w:bidi="ar-SA"/>
      </w:rPr>
    </w:lvl>
    <w:lvl w:ilvl="3" w:tplc="171AA99C">
      <w:numFmt w:val="bullet"/>
      <w:lvlText w:val="•"/>
      <w:lvlJc w:val="left"/>
      <w:pPr>
        <w:ind w:left="3527" w:hanging="277"/>
      </w:pPr>
      <w:rPr>
        <w:rFonts w:hint="default"/>
        <w:lang w:val="ru-RU" w:eastAsia="en-US" w:bidi="ar-SA"/>
      </w:rPr>
    </w:lvl>
    <w:lvl w:ilvl="4" w:tplc="786C334C">
      <w:numFmt w:val="bullet"/>
      <w:lvlText w:val="•"/>
      <w:lvlJc w:val="left"/>
      <w:pPr>
        <w:ind w:left="4570" w:hanging="277"/>
      </w:pPr>
      <w:rPr>
        <w:rFonts w:hint="default"/>
        <w:lang w:val="ru-RU" w:eastAsia="en-US" w:bidi="ar-SA"/>
      </w:rPr>
    </w:lvl>
    <w:lvl w:ilvl="5" w:tplc="5BAE8550">
      <w:numFmt w:val="bullet"/>
      <w:lvlText w:val="•"/>
      <w:lvlJc w:val="left"/>
      <w:pPr>
        <w:ind w:left="5613" w:hanging="277"/>
      </w:pPr>
      <w:rPr>
        <w:rFonts w:hint="default"/>
        <w:lang w:val="ru-RU" w:eastAsia="en-US" w:bidi="ar-SA"/>
      </w:rPr>
    </w:lvl>
    <w:lvl w:ilvl="6" w:tplc="DD5EFE94">
      <w:numFmt w:val="bullet"/>
      <w:lvlText w:val="•"/>
      <w:lvlJc w:val="left"/>
      <w:pPr>
        <w:ind w:left="6655" w:hanging="277"/>
      </w:pPr>
      <w:rPr>
        <w:rFonts w:hint="default"/>
        <w:lang w:val="ru-RU" w:eastAsia="en-US" w:bidi="ar-SA"/>
      </w:rPr>
    </w:lvl>
    <w:lvl w:ilvl="7" w:tplc="3FC25B52">
      <w:numFmt w:val="bullet"/>
      <w:lvlText w:val="•"/>
      <w:lvlJc w:val="left"/>
      <w:pPr>
        <w:ind w:left="7698" w:hanging="277"/>
      </w:pPr>
      <w:rPr>
        <w:rFonts w:hint="default"/>
        <w:lang w:val="ru-RU" w:eastAsia="en-US" w:bidi="ar-SA"/>
      </w:rPr>
    </w:lvl>
    <w:lvl w:ilvl="8" w:tplc="F5EA93E4">
      <w:numFmt w:val="bullet"/>
      <w:lvlText w:val="•"/>
      <w:lvlJc w:val="left"/>
      <w:pPr>
        <w:ind w:left="8741" w:hanging="27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870"/>
    <w:rsid w:val="0066127A"/>
    <w:rsid w:val="00662870"/>
    <w:rsid w:val="00B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6780"/>
  <w15:docId w15:val="{DF32F5D4-0270-4CAF-BD10-C05F1532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298" w:lineRule="exact"/>
      <w:ind w:left="673" w:hanging="282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392" w:hanging="24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dcterms:created xsi:type="dcterms:W3CDTF">2023-11-14T09:53:00Z</dcterms:created>
  <dcterms:modified xsi:type="dcterms:W3CDTF">2023-11-14T10:52:00Z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2023-11-14T00:00:00Z</vt:filetime>
  </property>
</Properties>
</file>